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3B" w:rsidRDefault="0013453B" w:rsidP="0091625A">
      <w:pPr>
        <w:spacing w:after="0"/>
        <w:ind w:right="-1417"/>
        <w:rPr>
          <w:rFonts w:ascii="Arial" w:hAnsi="Arial" w:cs="Arial"/>
          <w:b/>
          <w:noProof/>
          <w:color w:val="2A1500"/>
          <w:lang w:eastAsia="nl-NL"/>
        </w:rPr>
      </w:pPr>
    </w:p>
    <w:p w:rsidR="0013453B" w:rsidRDefault="0013453B" w:rsidP="0091625A">
      <w:pPr>
        <w:spacing w:after="0"/>
        <w:ind w:right="-1417"/>
        <w:rPr>
          <w:rFonts w:ascii="Arial" w:hAnsi="Arial" w:cs="Arial"/>
          <w:b/>
          <w:noProof/>
          <w:color w:val="2A1500"/>
          <w:lang w:eastAsia="nl-NL"/>
        </w:rPr>
      </w:pPr>
    </w:p>
    <w:p w:rsidR="0013453B" w:rsidRDefault="0013453B" w:rsidP="0091625A">
      <w:pPr>
        <w:spacing w:after="0"/>
        <w:ind w:right="-1417"/>
        <w:rPr>
          <w:rFonts w:ascii="Arial" w:hAnsi="Arial" w:cs="Arial"/>
          <w:b/>
          <w:color w:val="2A1500"/>
          <w:sz w:val="32"/>
          <w:szCs w:val="32"/>
          <w:u w:val="single"/>
          <w:shd w:val="clear" w:color="auto" w:fill="FFFFFF" w:themeFill="background1"/>
        </w:rPr>
      </w:pPr>
    </w:p>
    <w:p w:rsidR="006A078D" w:rsidRPr="008E60D9" w:rsidRDefault="0091625A" w:rsidP="0091625A">
      <w:pPr>
        <w:spacing w:after="0"/>
        <w:ind w:right="-1417"/>
        <w:rPr>
          <w:rFonts w:ascii="Arial" w:hAnsi="Arial" w:cs="Arial"/>
          <w:color w:val="2A1500"/>
          <w:sz w:val="32"/>
          <w:szCs w:val="32"/>
        </w:rPr>
      </w:pPr>
      <w:r w:rsidRPr="008E60D9">
        <w:rPr>
          <w:rFonts w:ascii="Arial" w:hAnsi="Arial" w:cs="Arial"/>
          <w:b/>
          <w:noProof/>
          <w:color w:val="2A1500"/>
          <w:sz w:val="32"/>
          <w:szCs w:val="32"/>
          <w:u w:val="single"/>
          <w:shd w:val="clear" w:color="auto" w:fill="FFFFFF" w:themeFill="background1"/>
          <w:lang w:eastAsia="nl-NL"/>
        </w:rPr>
        <mc:AlternateContent>
          <mc:Choice Requires="wps">
            <w:drawing>
              <wp:anchor distT="0" distB="0" distL="114300" distR="114300" simplePos="0" relativeHeight="251655680" behindDoc="1" locked="0" layoutInCell="1" allowOverlap="1" wp14:anchorId="43E0B122" wp14:editId="1DF8403E">
                <wp:simplePos x="0" y="0"/>
                <wp:positionH relativeFrom="column">
                  <wp:posOffset>5912702</wp:posOffset>
                </wp:positionH>
                <wp:positionV relativeFrom="paragraph">
                  <wp:posOffset>191164</wp:posOffset>
                </wp:positionV>
                <wp:extent cx="968284" cy="758389"/>
                <wp:effectExtent l="0" t="0" r="22860" b="22860"/>
                <wp:wrapNone/>
                <wp:docPr id="24" name="Afgeronde rechthoek 24"/>
                <wp:cNvGraphicFramePr/>
                <a:graphic xmlns:a="http://schemas.openxmlformats.org/drawingml/2006/main">
                  <a:graphicData uri="http://schemas.microsoft.com/office/word/2010/wordprocessingShape">
                    <wps:wsp>
                      <wps:cNvSpPr/>
                      <wps:spPr>
                        <a:xfrm>
                          <a:off x="0" y="0"/>
                          <a:ext cx="968284" cy="758389"/>
                        </a:xfrm>
                        <a:prstGeom prst="roundRect">
                          <a:avLst/>
                        </a:prstGeom>
                        <a:solidFill>
                          <a:schemeClr val="bg1"/>
                        </a:solidFill>
                        <a:ln>
                          <a:solidFill>
                            <a:srgbClr val="97BF0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34EAA" id="Afgeronde rechthoek 24" o:spid="_x0000_s1026" style="position:absolute;margin-left:465.55pt;margin-top:15.05pt;width:76.25pt;height:5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" fillcolor="white [3212]" strokecolor="#97bf05" strokeweight="2pt"/>
            </w:pict>
          </mc:Fallback>
        </mc:AlternateContent>
      </w:r>
      <w:r w:rsidR="00EB5602" w:rsidRPr="008E60D9">
        <w:rPr>
          <w:rFonts w:ascii="Arial" w:hAnsi="Arial" w:cs="Arial"/>
          <w:b/>
          <w:color w:val="2A1500"/>
          <w:sz w:val="32"/>
          <w:szCs w:val="32"/>
          <w:u w:val="single"/>
          <w:shd w:val="clear" w:color="auto" w:fill="FFFFFF" w:themeFill="background1"/>
        </w:rPr>
        <w:t>Integrale o</w:t>
      </w:r>
      <w:r w:rsidR="006A078D" w:rsidRPr="008E60D9">
        <w:rPr>
          <w:rFonts w:ascii="Arial" w:hAnsi="Arial" w:cs="Arial"/>
          <w:b/>
          <w:color w:val="2A1500"/>
          <w:sz w:val="32"/>
          <w:szCs w:val="32"/>
          <w:u w:val="single"/>
          <w:shd w:val="clear" w:color="auto" w:fill="FFFFFF" w:themeFill="background1"/>
        </w:rPr>
        <w:t>pdracht</w:t>
      </w:r>
      <w:r w:rsidR="00C53801" w:rsidRPr="008E60D9">
        <w:rPr>
          <w:rFonts w:ascii="Arial" w:hAnsi="Arial" w:cs="Arial"/>
          <w:b/>
          <w:color w:val="2A1500"/>
          <w:sz w:val="32"/>
          <w:szCs w:val="32"/>
        </w:rPr>
        <w:t xml:space="preserve"> </w:t>
      </w:r>
    </w:p>
    <w:p w:rsidR="006A078D" w:rsidRDefault="006A078D" w:rsidP="004610C9">
      <w:pPr>
        <w:spacing w:after="0"/>
        <w:jc w:val="right"/>
      </w:pPr>
      <w:r>
        <w:rPr>
          <w:noProof/>
          <w:lang w:eastAsia="nl-NL"/>
        </w:rPr>
        <mc:AlternateContent>
          <mc:Choice Requires="wps">
            <w:drawing>
              <wp:anchor distT="0" distB="0" distL="114300" distR="114300" simplePos="0" relativeHeight="251672576" behindDoc="0" locked="0" layoutInCell="1" allowOverlap="1" wp14:anchorId="57C54AA9" wp14:editId="46CE21D1">
                <wp:simplePos x="0" y="0"/>
                <wp:positionH relativeFrom="column">
                  <wp:posOffset>-27436</wp:posOffset>
                </wp:positionH>
                <wp:positionV relativeFrom="paragraph">
                  <wp:posOffset>435347</wp:posOffset>
                </wp:positionV>
                <wp:extent cx="5606143" cy="304800"/>
                <wp:effectExtent l="0" t="0" r="13970" b="19050"/>
                <wp:wrapNone/>
                <wp:docPr id="9" name="Afgeronde rechthoek 9"/>
                <wp:cNvGraphicFramePr/>
                <a:graphic xmlns:a="http://schemas.openxmlformats.org/drawingml/2006/main">
                  <a:graphicData uri="http://schemas.microsoft.com/office/word/2010/wordprocessingShape">
                    <wps:wsp>
                      <wps:cNvSpPr/>
                      <wps:spPr>
                        <a:xfrm>
                          <a:off x="0" y="0"/>
                          <a:ext cx="5606143" cy="304800"/>
                        </a:xfrm>
                        <a:prstGeom prst="roundRect">
                          <a:avLst/>
                        </a:prstGeom>
                        <a:solidFill>
                          <a:schemeClr val="bg1"/>
                        </a:solidFill>
                        <a:ln>
                          <a:solidFill>
                            <a:srgbClr val="2A15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078D" w:rsidRPr="005B4C3C" w:rsidRDefault="003576CD" w:rsidP="005759F8">
                            <w:pPr>
                              <w:jc w:val="both"/>
                              <w:rPr>
                                <w:rFonts w:ascii="Verdana" w:hAnsi="Verdana"/>
                                <w:color w:val="000000" w:themeColor="text1"/>
                              </w:rPr>
                            </w:pPr>
                            <w:r>
                              <w:rPr>
                                <w:rFonts w:ascii="Arial" w:hAnsi="Arial" w:cs="Arial"/>
                                <w:b/>
                                <w:color w:val="271E0A"/>
                              </w:rPr>
                              <w:t xml:space="preserve">Ontwerp een </w:t>
                            </w:r>
                            <w:r w:rsidR="00A02582">
                              <w:rPr>
                                <w:rFonts w:ascii="Arial" w:hAnsi="Arial" w:cs="Arial"/>
                                <w:b/>
                                <w:color w:val="271E0A"/>
                              </w:rPr>
                              <w:t>productlijn voor</w:t>
                            </w:r>
                            <w:r w:rsidR="00DC36CB">
                              <w:rPr>
                                <w:rFonts w:ascii="Arial" w:hAnsi="Arial" w:cs="Arial"/>
                                <w:b/>
                                <w:color w:val="271E0A"/>
                              </w:rPr>
                              <w:t xml:space="preserve"> het</w:t>
                            </w:r>
                            <w:bookmarkStart w:id="0" w:name="_GoBack"/>
                            <w:bookmarkEnd w:id="0"/>
                            <w:r w:rsidR="00A02582">
                              <w:rPr>
                                <w:rFonts w:ascii="Arial" w:hAnsi="Arial" w:cs="Arial"/>
                                <w:b/>
                                <w:color w:val="271E0A"/>
                              </w:rPr>
                              <w:t xml:space="preserve"> interieur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54AA9" id="Afgeronde rechthoek 9" o:spid="_x0000_s1026" style="position:absolute;left:0;text-align:left;margin-left:-2.15pt;margin-top:34.3pt;width:441.4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" fillcolor="white [3212]" strokecolor="#2a1500" strokeweight="2pt">
                <v:textbox>
                  <w:txbxContent>
                    <w:p w:rsidR="006A078D" w:rsidRPr="005B4C3C" w:rsidRDefault="003576CD" w:rsidP="005759F8">
                      <w:pPr>
                        <w:jc w:val="both"/>
                        <w:rPr>
                          <w:rFonts w:ascii="Verdana" w:hAnsi="Verdana"/>
                          <w:color w:val="000000" w:themeColor="text1"/>
                        </w:rPr>
                      </w:pPr>
                      <w:r>
                        <w:rPr>
                          <w:rFonts w:ascii="Arial" w:hAnsi="Arial" w:cs="Arial"/>
                          <w:b/>
                          <w:color w:val="271E0A"/>
                        </w:rPr>
                        <w:t xml:space="preserve">Ontwerp een </w:t>
                      </w:r>
                      <w:r w:rsidR="00A02582">
                        <w:rPr>
                          <w:rFonts w:ascii="Arial" w:hAnsi="Arial" w:cs="Arial"/>
                          <w:b/>
                          <w:color w:val="271E0A"/>
                        </w:rPr>
                        <w:t>productlijn voor</w:t>
                      </w:r>
                      <w:r w:rsidR="00DC36CB">
                        <w:rPr>
                          <w:rFonts w:ascii="Arial" w:hAnsi="Arial" w:cs="Arial"/>
                          <w:b/>
                          <w:color w:val="271E0A"/>
                        </w:rPr>
                        <w:t xml:space="preserve"> het</w:t>
                      </w:r>
                      <w:bookmarkStart w:id="1" w:name="_GoBack"/>
                      <w:bookmarkEnd w:id="1"/>
                      <w:r w:rsidR="00A02582">
                        <w:rPr>
                          <w:rFonts w:ascii="Arial" w:hAnsi="Arial" w:cs="Arial"/>
                          <w:b/>
                          <w:color w:val="271E0A"/>
                        </w:rPr>
                        <w:t xml:space="preserve"> interieur</w:t>
                      </w:r>
                    </w:p>
                  </w:txbxContent>
                </v:textbox>
              </v:roundrect>
            </w:pict>
          </mc:Fallback>
        </mc:AlternateContent>
      </w:r>
      <w:r>
        <w:rPr>
          <w:noProof/>
          <w:lang w:eastAsia="nl-NL"/>
        </w:rPr>
        <w:drawing>
          <wp:inline distT="0" distB="0" distL="0" distR="0" wp14:anchorId="6CF42265" wp14:editId="6CD863DE">
            <wp:extent cx="598714" cy="580004"/>
            <wp:effectExtent l="0" t="0" r="0" b="0"/>
            <wp:docPr id="1" name="Afbeelding 1" descr="http://assistentensite.nl/files/2012/12/AOC-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istentensite.nl/files/2012/12/AOC-Oo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65" cy="584994"/>
                    </a:xfrm>
                    <a:prstGeom prst="rect">
                      <a:avLst/>
                    </a:prstGeom>
                    <a:noFill/>
                    <a:ln>
                      <a:noFill/>
                    </a:ln>
                  </pic:spPr>
                </pic:pic>
              </a:graphicData>
            </a:graphic>
          </wp:inline>
        </w:drawing>
      </w:r>
    </w:p>
    <w:p w:rsidR="006A078D" w:rsidRDefault="006A078D" w:rsidP="004610C9">
      <w:pPr>
        <w:spacing w:after="0"/>
        <w:jc w:val="right"/>
      </w:pPr>
    </w:p>
    <w:p w:rsidR="006A078D" w:rsidRDefault="006A078D" w:rsidP="004610C9">
      <w:pPr>
        <w:spacing w:after="0"/>
        <w:jc w:val="right"/>
        <w:rPr>
          <w:b/>
          <w:color w:val="2A15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2769"/>
        <w:gridCol w:w="6149"/>
      </w:tblGrid>
      <w:tr w:rsidR="00B41664" w:rsidTr="003641C8">
        <w:trPr>
          <w:trHeight w:val="405"/>
        </w:trPr>
        <w:tc>
          <w:tcPr>
            <w:tcW w:w="2769" w:type="dxa"/>
            <w:shd w:val="clear" w:color="auto" w:fill="FFFFFF" w:themeFill="background1"/>
          </w:tcPr>
          <w:p w:rsidR="00B41664" w:rsidRPr="008E60D9" w:rsidRDefault="00B41664" w:rsidP="00B41664">
            <w:pPr>
              <w:tabs>
                <w:tab w:val="left" w:pos="195"/>
              </w:tabs>
              <w:spacing w:after="0"/>
              <w:ind w:left="-38"/>
              <w:rPr>
                <w:rFonts w:ascii="Arial" w:hAnsi="Arial" w:cs="Arial"/>
                <w:b/>
                <w:color w:val="2A1500"/>
              </w:rPr>
            </w:pPr>
            <w:r w:rsidRPr="008E60D9">
              <w:rPr>
                <w:rFonts w:ascii="Arial" w:hAnsi="Arial" w:cs="Arial"/>
                <w:b/>
                <w:color w:val="2A1500"/>
              </w:rPr>
              <w:t>Opleiding</w:t>
            </w:r>
          </w:p>
        </w:tc>
        <w:tc>
          <w:tcPr>
            <w:tcW w:w="6149" w:type="dxa"/>
            <w:shd w:val="clear" w:color="auto" w:fill="FFFFFF" w:themeFill="background1"/>
          </w:tcPr>
          <w:p w:rsidR="00B41664" w:rsidRPr="008E60D9" w:rsidRDefault="009B4993" w:rsidP="004E6E5F">
            <w:pPr>
              <w:tabs>
                <w:tab w:val="left" w:pos="195"/>
              </w:tabs>
              <w:spacing w:after="0"/>
              <w:ind w:left="-38"/>
              <w:rPr>
                <w:rFonts w:ascii="Arial" w:hAnsi="Arial" w:cs="Arial"/>
                <w:b/>
                <w:color w:val="2A1500"/>
                <w:sz w:val="20"/>
                <w:szCs w:val="20"/>
              </w:rPr>
            </w:pPr>
            <w:r>
              <w:rPr>
                <w:rFonts w:ascii="Arial" w:hAnsi="Arial" w:cs="Arial"/>
                <w:b/>
                <w:color w:val="2A1500"/>
                <w:sz w:val="20"/>
                <w:szCs w:val="20"/>
              </w:rPr>
              <w:t>Specialist natuur en vormgeving</w:t>
            </w:r>
          </w:p>
        </w:tc>
      </w:tr>
      <w:tr w:rsidR="00B41664" w:rsidTr="003641C8">
        <w:trPr>
          <w:trHeight w:val="412"/>
        </w:trPr>
        <w:tc>
          <w:tcPr>
            <w:tcW w:w="2769" w:type="dxa"/>
            <w:shd w:val="clear" w:color="auto" w:fill="FFFFFF" w:themeFill="background1"/>
          </w:tcPr>
          <w:p w:rsidR="00B41664" w:rsidRPr="008E60D9" w:rsidRDefault="00B41664" w:rsidP="00B41664">
            <w:pPr>
              <w:tabs>
                <w:tab w:val="left" w:pos="195"/>
              </w:tabs>
              <w:spacing w:after="0"/>
              <w:ind w:left="-38"/>
              <w:rPr>
                <w:rFonts w:ascii="Arial" w:hAnsi="Arial" w:cs="Arial"/>
                <w:b/>
                <w:color w:val="2A1500"/>
              </w:rPr>
            </w:pPr>
            <w:r w:rsidRPr="008E60D9">
              <w:rPr>
                <w:rFonts w:ascii="Arial" w:hAnsi="Arial" w:cs="Arial"/>
                <w:b/>
                <w:color w:val="2A1500"/>
              </w:rPr>
              <w:t>Crebo</w:t>
            </w:r>
          </w:p>
        </w:tc>
        <w:tc>
          <w:tcPr>
            <w:tcW w:w="6149" w:type="dxa"/>
            <w:shd w:val="clear" w:color="auto" w:fill="FFFFFF" w:themeFill="background1"/>
          </w:tcPr>
          <w:p w:rsidR="00B41664" w:rsidRPr="008E60D9" w:rsidRDefault="009B4993" w:rsidP="00157D30">
            <w:pPr>
              <w:tabs>
                <w:tab w:val="left" w:pos="195"/>
              </w:tabs>
              <w:spacing w:after="0"/>
              <w:ind w:left="-38"/>
              <w:rPr>
                <w:rFonts w:ascii="Arial" w:hAnsi="Arial" w:cs="Arial"/>
                <w:b/>
                <w:color w:val="2A1500"/>
                <w:sz w:val="20"/>
                <w:szCs w:val="20"/>
              </w:rPr>
            </w:pPr>
            <w:r>
              <w:rPr>
                <w:rFonts w:ascii="Arial" w:hAnsi="Arial" w:cs="Arial"/>
                <w:b/>
                <w:bCs/>
                <w:color w:val="2A1500"/>
                <w:sz w:val="20"/>
                <w:szCs w:val="20"/>
              </w:rPr>
              <w:t>9749</w:t>
            </w:r>
            <w:r w:rsidR="00157D30">
              <w:rPr>
                <w:rFonts w:ascii="Arial" w:hAnsi="Arial" w:cs="Arial"/>
                <w:b/>
                <w:bCs/>
                <w:color w:val="2A1500"/>
                <w:sz w:val="20"/>
                <w:szCs w:val="20"/>
              </w:rPr>
              <w:t>0</w:t>
            </w:r>
          </w:p>
        </w:tc>
      </w:tr>
      <w:tr w:rsidR="00B41664" w:rsidTr="003641C8">
        <w:trPr>
          <w:trHeight w:val="417"/>
        </w:trPr>
        <w:tc>
          <w:tcPr>
            <w:tcW w:w="2769" w:type="dxa"/>
            <w:shd w:val="clear" w:color="auto" w:fill="FFFFFF" w:themeFill="background1"/>
          </w:tcPr>
          <w:p w:rsidR="00B41664" w:rsidRPr="008E60D9" w:rsidRDefault="00B41664" w:rsidP="00B41664">
            <w:pPr>
              <w:tabs>
                <w:tab w:val="left" w:pos="195"/>
              </w:tabs>
              <w:spacing w:after="0"/>
              <w:ind w:left="-38"/>
              <w:rPr>
                <w:rFonts w:ascii="Arial" w:hAnsi="Arial" w:cs="Arial"/>
                <w:b/>
                <w:color w:val="2A1500"/>
              </w:rPr>
            </w:pPr>
            <w:r w:rsidRPr="008E60D9">
              <w:rPr>
                <w:rFonts w:ascii="Arial" w:hAnsi="Arial" w:cs="Arial"/>
                <w:b/>
                <w:color w:val="2A1500"/>
              </w:rPr>
              <w:t>Cohort</w:t>
            </w:r>
          </w:p>
        </w:tc>
        <w:tc>
          <w:tcPr>
            <w:tcW w:w="6149" w:type="dxa"/>
            <w:shd w:val="clear" w:color="auto" w:fill="FFFFFF" w:themeFill="background1"/>
          </w:tcPr>
          <w:p w:rsidR="00B41664" w:rsidRPr="008E60D9" w:rsidRDefault="00143380" w:rsidP="008E60D9">
            <w:pPr>
              <w:tabs>
                <w:tab w:val="left" w:pos="195"/>
              </w:tabs>
              <w:spacing w:after="0"/>
              <w:ind w:left="-38"/>
              <w:rPr>
                <w:rFonts w:ascii="Arial" w:hAnsi="Arial" w:cs="Arial"/>
                <w:b/>
                <w:color w:val="2A1500"/>
                <w:sz w:val="20"/>
                <w:szCs w:val="20"/>
              </w:rPr>
            </w:pPr>
            <w:r w:rsidRPr="008E60D9">
              <w:rPr>
                <w:rFonts w:ascii="Arial" w:hAnsi="Arial" w:cs="Arial"/>
                <w:b/>
                <w:color w:val="271E0B"/>
                <w:sz w:val="20"/>
                <w:szCs w:val="20"/>
              </w:rPr>
              <w:t>2016</w:t>
            </w:r>
            <w:r w:rsidR="008E60D9" w:rsidRPr="008E60D9">
              <w:rPr>
                <w:rFonts w:ascii="Arial" w:hAnsi="Arial" w:cs="Arial"/>
                <w:b/>
                <w:color w:val="271E0B"/>
                <w:sz w:val="20"/>
                <w:szCs w:val="20"/>
              </w:rPr>
              <w:t xml:space="preserve"> </w:t>
            </w:r>
            <w:r w:rsidRPr="008E60D9">
              <w:rPr>
                <w:rFonts w:ascii="Arial" w:hAnsi="Arial" w:cs="Arial"/>
                <w:b/>
                <w:sz w:val="20"/>
                <w:szCs w:val="20"/>
              </w:rPr>
              <w:t>- 2017</w:t>
            </w:r>
          </w:p>
        </w:tc>
      </w:tr>
      <w:tr w:rsidR="00B41664" w:rsidTr="003641C8">
        <w:trPr>
          <w:trHeight w:val="423"/>
        </w:trPr>
        <w:tc>
          <w:tcPr>
            <w:tcW w:w="2769" w:type="dxa"/>
            <w:shd w:val="clear" w:color="auto" w:fill="FFFFFF" w:themeFill="background1"/>
          </w:tcPr>
          <w:p w:rsidR="00B41664" w:rsidRPr="008E60D9" w:rsidRDefault="00B41664" w:rsidP="00B41664">
            <w:pPr>
              <w:tabs>
                <w:tab w:val="left" w:pos="195"/>
              </w:tabs>
              <w:spacing w:after="0"/>
              <w:ind w:left="-38"/>
              <w:rPr>
                <w:rFonts w:ascii="Arial" w:hAnsi="Arial" w:cs="Arial"/>
                <w:b/>
                <w:color w:val="2A1500"/>
              </w:rPr>
            </w:pPr>
            <w:r w:rsidRPr="008E60D9">
              <w:rPr>
                <w:rFonts w:ascii="Arial" w:hAnsi="Arial" w:cs="Arial"/>
                <w:b/>
                <w:color w:val="2A1500"/>
              </w:rPr>
              <w:t>Periode</w:t>
            </w:r>
          </w:p>
        </w:tc>
        <w:tc>
          <w:tcPr>
            <w:tcW w:w="6149" w:type="dxa"/>
            <w:shd w:val="clear" w:color="auto" w:fill="FFFFFF" w:themeFill="background1"/>
          </w:tcPr>
          <w:p w:rsidR="00B41664" w:rsidRPr="008E60D9" w:rsidRDefault="003576CD" w:rsidP="00B41664">
            <w:pPr>
              <w:tabs>
                <w:tab w:val="left" w:pos="195"/>
              </w:tabs>
              <w:spacing w:after="0"/>
              <w:ind w:left="-38"/>
              <w:rPr>
                <w:rFonts w:ascii="Arial" w:hAnsi="Arial" w:cs="Arial"/>
                <w:b/>
                <w:color w:val="2A1500"/>
                <w:sz w:val="20"/>
                <w:szCs w:val="20"/>
              </w:rPr>
            </w:pPr>
            <w:r>
              <w:rPr>
                <w:rFonts w:ascii="Arial" w:hAnsi="Arial" w:cs="Arial"/>
                <w:b/>
                <w:color w:val="2A1500"/>
                <w:sz w:val="20"/>
                <w:szCs w:val="20"/>
              </w:rPr>
              <w:t>4</w:t>
            </w:r>
          </w:p>
        </w:tc>
      </w:tr>
    </w:tbl>
    <w:p w:rsidR="00B41664" w:rsidRDefault="00B41664" w:rsidP="004610C9">
      <w:pPr>
        <w:spacing w:after="0"/>
        <w:jc w:val="right"/>
        <w:rPr>
          <w:b/>
          <w:color w:val="2A1500"/>
        </w:rPr>
      </w:pPr>
      <w:r>
        <w:rPr>
          <w:b/>
          <w:color w:val="2A1500"/>
        </w:rPr>
        <w:tab/>
      </w:r>
    </w:p>
    <w:tbl>
      <w:tblPr>
        <w:tblW w:w="0" w:type="auto"/>
        <w:tblInd w:w="-5" w:type="dxa"/>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CellMar>
          <w:left w:w="70" w:type="dxa"/>
          <w:right w:w="70" w:type="dxa"/>
        </w:tblCellMar>
        <w:tblLook w:val="0000" w:firstRow="0" w:lastRow="0" w:firstColumn="0" w:lastColumn="0" w:noHBand="0" w:noVBand="0"/>
      </w:tblPr>
      <w:tblGrid>
        <w:gridCol w:w="8888"/>
      </w:tblGrid>
      <w:tr w:rsidR="00B41664" w:rsidTr="003641C8">
        <w:trPr>
          <w:trHeight w:val="2206"/>
        </w:trPr>
        <w:tc>
          <w:tcPr>
            <w:tcW w:w="8888" w:type="dxa"/>
            <w:shd w:val="clear" w:color="auto" w:fill="FFFFFF" w:themeFill="background1"/>
          </w:tcPr>
          <w:p w:rsidR="00137A1D" w:rsidRDefault="008E60D9" w:rsidP="00137A1D">
            <w:pPr>
              <w:autoSpaceDE w:val="0"/>
              <w:autoSpaceDN w:val="0"/>
              <w:adjustRightInd w:val="0"/>
              <w:spacing w:after="0" w:line="240" w:lineRule="auto"/>
              <w:rPr>
                <w:rFonts w:ascii="Arial" w:hAnsi="Arial" w:cs="Arial"/>
                <w:b/>
                <w:color w:val="2A1500"/>
                <w:sz w:val="24"/>
                <w:szCs w:val="24"/>
              </w:rPr>
            </w:pPr>
            <w:r>
              <w:rPr>
                <w:rFonts w:ascii="Arial" w:hAnsi="Arial" w:cs="Arial"/>
                <w:b/>
                <w:color w:val="2A1500"/>
                <w:sz w:val="24"/>
                <w:szCs w:val="24"/>
              </w:rPr>
              <w:t xml:space="preserve"> </w:t>
            </w:r>
            <w:r w:rsidR="00B41664" w:rsidRPr="008E60D9">
              <w:rPr>
                <w:rFonts w:ascii="Arial" w:hAnsi="Arial" w:cs="Arial"/>
                <w:b/>
                <w:color w:val="2A1500"/>
                <w:sz w:val="24"/>
                <w:szCs w:val="24"/>
              </w:rPr>
              <w:t>Kerntaken</w:t>
            </w:r>
            <w:r w:rsidR="00143380" w:rsidRPr="008E60D9">
              <w:rPr>
                <w:rFonts w:ascii="Arial" w:hAnsi="Arial" w:cs="Arial"/>
                <w:b/>
                <w:color w:val="2A1500"/>
                <w:sz w:val="24"/>
                <w:szCs w:val="24"/>
              </w:rPr>
              <w:t xml:space="preserve"> &amp; werkprocessen</w:t>
            </w:r>
          </w:p>
          <w:p w:rsidR="00137A1D" w:rsidRDefault="008E60D9" w:rsidP="00137A1D">
            <w:pPr>
              <w:autoSpaceDE w:val="0"/>
              <w:autoSpaceDN w:val="0"/>
              <w:adjustRightInd w:val="0"/>
              <w:spacing w:after="0" w:line="240" w:lineRule="auto"/>
              <w:rPr>
                <w:rFonts w:ascii="NimbusSansL-Regu" w:hAnsi="NimbusSansL-Regu" w:cs="NimbusSansL-Regu"/>
                <w:sz w:val="18"/>
                <w:szCs w:val="18"/>
              </w:rPr>
            </w:pPr>
            <w:r>
              <w:rPr>
                <w:rFonts w:ascii="Arial" w:hAnsi="Arial" w:cs="Arial"/>
                <w:b/>
                <w:color w:val="2A1500"/>
                <w:sz w:val="24"/>
                <w:szCs w:val="24"/>
              </w:rPr>
              <w:br/>
            </w:r>
            <w:r w:rsidR="00137A1D" w:rsidRPr="00137A1D">
              <w:rPr>
                <w:rFonts w:ascii="NimbusSansL-Regu" w:hAnsi="NimbusSansL-Regu" w:cs="NimbusSansL-Regu"/>
                <w:b/>
                <w:sz w:val="18"/>
                <w:szCs w:val="18"/>
              </w:rPr>
              <w:t>1 Realiseert arrangementen en decoraties</w:t>
            </w:r>
            <w:r w:rsidR="00137A1D">
              <w:rPr>
                <w:rFonts w:ascii="NimbusSansL-Regu" w:hAnsi="NimbusSansL-Regu" w:cs="NimbusSansL-Regu"/>
                <w:sz w:val="18"/>
                <w:szCs w:val="18"/>
              </w:rPr>
              <w:t xml:space="preserve"> </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1.1 Ontvangt opdracht voor arrangementen en decoraties</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1.2 Zoekt inspiratiebronnen</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1.3 Ontwerpt arrangementen en decoraties</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1.4 Bepaalt materialen en producten voor ontwerp</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1.5 Maakt arrangementen en decoraties</w:t>
            </w:r>
          </w:p>
          <w:p w:rsidR="00137A1D" w:rsidRPr="00137A1D" w:rsidRDefault="00137A1D" w:rsidP="00137A1D">
            <w:pPr>
              <w:autoSpaceDE w:val="0"/>
              <w:autoSpaceDN w:val="0"/>
              <w:adjustRightInd w:val="0"/>
              <w:spacing w:after="0" w:line="240" w:lineRule="auto"/>
              <w:rPr>
                <w:rFonts w:ascii="NimbusSansL-Regu" w:hAnsi="NimbusSansL-Regu" w:cs="NimbusSansL-Regu"/>
                <w:b/>
                <w:sz w:val="18"/>
                <w:szCs w:val="18"/>
              </w:rPr>
            </w:pPr>
            <w:r w:rsidRPr="00137A1D">
              <w:rPr>
                <w:rFonts w:ascii="NimbusSansL-Regu" w:hAnsi="NimbusSansL-Regu" w:cs="NimbusSansL-Regu"/>
                <w:b/>
                <w:sz w:val="18"/>
                <w:szCs w:val="18"/>
              </w:rPr>
              <w:t xml:space="preserve">2 Realiseert inkoop, logistiek en planning van project </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2.1 Koopt in</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2.2 Realiseert logistieke planning van project</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2.3 Ontvangt en verwerkt producten</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2.4 Maakt en bewaakt planning</w:t>
            </w:r>
          </w:p>
          <w:p w:rsidR="00137A1D" w:rsidRPr="00137A1D" w:rsidRDefault="00137A1D" w:rsidP="00137A1D">
            <w:pPr>
              <w:autoSpaceDE w:val="0"/>
              <w:autoSpaceDN w:val="0"/>
              <w:adjustRightInd w:val="0"/>
              <w:spacing w:after="0" w:line="240" w:lineRule="auto"/>
              <w:rPr>
                <w:rFonts w:ascii="NimbusSansL-Regu" w:hAnsi="NimbusSansL-Regu" w:cs="NimbusSansL-Regu"/>
                <w:sz w:val="18"/>
                <w:szCs w:val="18"/>
              </w:rPr>
            </w:pPr>
            <w:r w:rsidRPr="00137A1D">
              <w:rPr>
                <w:rFonts w:ascii="NimbusSansL-Regu" w:hAnsi="NimbusSansL-Regu" w:cs="NimbusSansL-Regu"/>
                <w:b/>
                <w:sz w:val="18"/>
                <w:szCs w:val="18"/>
              </w:rPr>
              <w:t>3 Presenteert werk aan opdrachtgevers en publiek</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3.1 Informeert opdrachtgevers en klanten</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3.2 Adviseert opdrachtgevers en klanten</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3.3 Verzorgt bedrijfspresentaties, vakdemonstraties en/of</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workshops</w:t>
            </w:r>
          </w:p>
          <w:p w:rsidR="00137A1D" w:rsidRPr="00137A1D" w:rsidRDefault="00137A1D" w:rsidP="00137A1D">
            <w:pPr>
              <w:autoSpaceDE w:val="0"/>
              <w:autoSpaceDN w:val="0"/>
              <w:adjustRightInd w:val="0"/>
              <w:spacing w:after="0" w:line="240" w:lineRule="auto"/>
              <w:rPr>
                <w:rFonts w:ascii="NimbusSansL-Regu" w:hAnsi="NimbusSansL-Regu" w:cs="NimbusSansL-Regu"/>
                <w:b/>
                <w:sz w:val="18"/>
                <w:szCs w:val="18"/>
              </w:rPr>
            </w:pPr>
            <w:r w:rsidRPr="00137A1D">
              <w:rPr>
                <w:rFonts w:ascii="NimbusSansL-Regu" w:hAnsi="NimbusSansL-Regu" w:cs="NimbusSansL-Regu"/>
                <w:b/>
                <w:sz w:val="18"/>
                <w:szCs w:val="18"/>
              </w:rPr>
              <w:t>4 Onderneemt</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4.5 Beheert bedrijfsadministratie</w:t>
            </w:r>
          </w:p>
          <w:p w:rsidR="00137A1D" w:rsidRDefault="00137A1D" w:rsidP="00137A1D">
            <w:pPr>
              <w:autoSpaceDE w:val="0"/>
              <w:autoSpaceDN w:val="0"/>
              <w:adjustRightInd w:val="0"/>
              <w:spacing w:after="0" w:line="240" w:lineRule="auto"/>
              <w:rPr>
                <w:rFonts w:ascii="NimbusSansL-Regu" w:hAnsi="NimbusSansL-Regu" w:cs="NimbusSansL-Regu"/>
                <w:sz w:val="18"/>
                <w:szCs w:val="18"/>
              </w:rPr>
            </w:pPr>
            <w:r>
              <w:rPr>
                <w:rFonts w:ascii="NimbusSansL-Regu" w:hAnsi="NimbusSansL-Regu" w:cs="NimbusSansL-Regu"/>
                <w:sz w:val="18"/>
                <w:szCs w:val="18"/>
              </w:rPr>
              <w:t>4.6 Acquireert</w:t>
            </w:r>
          </w:p>
          <w:p w:rsidR="00B41664" w:rsidRPr="00725BF7" w:rsidRDefault="00137A1D" w:rsidP="00137A1D">
            <w:pPr>
              <w:spacing w:after="0"/>
              <w:ind w:left="-68"/>
            </w:pPr>
            <w:r>
              <w:rPr>
                <w:rFonts w:ascii="NimbusSansL-Regu" w:hAnsi="NimbusSansL-Regu" w:cs="NimbusSansL-Regu"/>
                <w:sz w:val="18"/>
                <w:szCs w:val="18"/>
              </w:rPr>
              <w:t xml:space="preserve"> 4.7 Stelt de verkoopprijs/tarief vast</w:t>
            </w:r>
          </w:p>
        </w:tc>
      </w:tr>
    </w:tbl>
    <w:p w:rsidR="00B41664" w:rsidRDefault="00B41664" w:rsidP="004610C9">
      <w:pPr>
        <w:spacing w:after="0"/>
        <w:jc w:val="right"/>
        <w:rPr>
          <w:b/>
          <w:color w:val="2A1500"/>
        </w:rPr>
      </w:pPr>
    </w:p>
    <w:p w:rsidR="00B41664" w:rsidRDefault="00B41664" w:rsidP="004610C9">
      <w:pPr>
        <w:spacing w:after="0"/>
        <w:jc w:val="right"/>
        <w:rPr>
          <w:b/>
          <w:color w:val="2A1500"/>
        </w:rPr>
      </w:pPr>
    </w:p>
    <w:p w:rsidR="008E60D9" w:rsidRDefault="003D5A4B" w:rsidP="004610C9">
      <w:pPr>
        <w:spacing w:after="0"/>
        <w:jc w:val="right"/>
      </w:pPr>
      <w:r w:rsidRPr="00CC48C0">
        <w:rPr>
          <w:rFonts w:ascii="Verdana" w:hAnsi="Verdana"/>
          <w:b/>
          <w:noProof/>
          <w:color w:val="2A1500"/>
          <w:lang w:eastAsia="nl-NL"/>
        </w:rPr>
        <mc:AlternateContent>
          <mc:Choice Requires="wps">
            <w:drawing>
              <wp:anchor distT="0" distB="0" distL="114300" distR="114300" simplePos="0" relativeHeight="251691008" behindDoc="0" locked="0" layoutInCell="1" allowOverlap="1" wp14:anchorId="447C1A22" wp14:editId="68036623">
                <wp:simplePos x="0" y="0"/>
                <wp:positionH relativeFrom="column">
                  <wp:posOffset>852170</wp:posOffset>
                </wp:positionH>
                <wp:positionV relativeFrom="paragraph">
                  <wp:posOffset>133985</wp:posOffset>
                </wp:positionV>
                <wp:extent cx="3800475" cy="2352675"/>
                <wp:effectExtent l="0" t="0" r="28575" b="28575"/>
                <wp:wrapNone/>
                <wp:docPr id="10" name="Afgeronde rechthoek 10"/>
                <wp:cNvGraphicFramePr/>
                <a:graphic xmlns:a="http://schemas.openxmlformats.org/drawingml/2006/main">
                  <a:graphicData uri="http://schemas.microsoft.com/office/word/2010/wordprocessingShape">
                    <wps:wsp>
                      <wps:cNvSpPr/>
                      <wps:spPr>
                        <a:xfrm>
                          <a:off x="0" y="0"/>
                          <a:ext cx="3800475" cy="2352675"/>
                        </a:xfrm>
                        <a:prstGeom prst="roundRect">
                          <a:avLst/>
                        </a:prstGeom>
                        <a:solidFill>
                          <a:sysClr val="window" lastClr="FFFFFF"/>
                        </a:solidFill>
                        <a:ln w="19050" cap="flat" cmpd="sng" algn="ctr">
                          <a:solidFill>
                            <a:srgbClr val="97BF05"/>
                          </a:solidFill>
                          <a:prstDash val="solid"/>
                        </a:ln>
                        <a:effectLst/>
                      </wps:spPr>
                      <wps:txbx>
                        <w:txbxContent>
                          <w:p w:rsidR="00B8373D" w:rsidRDefault="003D5A4B" w:rsidP="00143380">
                            <w:pPr>
                              <w:ind w:left="-284"/>
                              <w:jc w:val="right"/>
                            </w:pPr>
                            <w:r>
                              <w:rPr>
                                <w:noProof/>
                                <w:lang w:eastAsia="nl-NL"/>
                              </w:rPr>
                              <w:drawing>
                                <wp:inline distT="0" distB="0" distL="0" distR="0" wp14:anchorId="52573D05" wp14:editId="7F948DBE">
                                  <wp:extent cx="3345181" cy="1929911"/>
                                  <wp:effectExtent l="0" t="0" r="7620" b="0"/>
                                  <wp:docPr id="2" name="Afbeelding 2" descr="Afbeeldingsresultaat voor ps collection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ps collection ik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1900" cy="19337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C1A22" id="Afgeronde rechthoek 10" o:spid="_x0000_s1027" style="position:absolute;left:0;text-align:left;margin-left:67.1pt;margin-top:10.55pt;width:299.25pt;height:18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" fillcolor="window" strokecolor="#97bf05" strokeweight="1.5pt">
                <v:textbox>
                  <w:txbxContent>
                    <w:p w:rsidR="00B8373D" w:rsidRDefault="003D5A4B" w:rsidP="00143380">
                      <w:pPr>
                        <w:ind w:left="-284"/>
                        <w:jc w:val="right"/>
                      </w:pPr>
                      <w:r>
                        <w:rPr>
                          <w:noProof/>
                          <w:lang w:eastAsia="nl-NL"/>
                        </w:rPr>
                        <w:drawing>
                          <wp:inline distT="0" distB="0" distL="0" distR="0" wp14:anchorId="52573D05" wp14:editId="7F948DBE">
                            <wp:extent cx="3345181" cy="1929911"/>
                            <wp:effectExtent l="0" t="0" r="7620" b="0"/>
                            <wp:docPr id="2" name="Afbeelding 2" descr="Afbeeldingsresultaat voor ps collection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ps collection ik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1900" cy="1933787"/>
                                    </a:xfrm>
                                    <a:prstGeom prst="rect">
                                      <a:avLst/>
                                    </a:prstGeom>
                                    <a:noFill/>
                                    <a:ln>
                                      <a:noFill/>
                                    </a:ln>
                                  </pic:spPr>
                                </pic:pic>
                              </a:graphicData>
                            </a:graphic>
                          </wp:inline>
                        </w:drawing>
                      </w:r>
                    </w:p>
                  </w:txbxContent>
                </v:textbox>
              </v:roundrect>
            </w:pict>
          </mc:Fallback>
        </mc:AlternateContent>
      </w:r>
    </w:p>
    <w:p w:rsidR="008E60D9" w:rsidRDefault="008E60D9"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2223BD" w:rsidRDefault="002223BD" w:rsidP="004610C9">
      <w:pPr>
        <w:spacing w:after="0"/>
        <w:jc w:val="right"/>
      </w:pPr>
    </w:p>
    <w:p w:rsidR="00B8373D" w:rsidRDefault="00B8373D" w:rsidP="0013453B">
      <w:pPr>
        <w:spacing w:after="0"/>
        <w:ind w:firstLine="708"/>
      </w:pPr>
    </w:p>
    <w:p w:rsidR="0013453B" w:rsidRDefault="0013453B" w:rsidP="0013453B">
      <w:pPr>
        <w:spacing w:after="0"/>
        <w:ind w:firstLine="708"/>
      </w:pPr>
    </w:p>
    <w:p w:rsidR="0013453B" w:rsidRDefault="0013453B" w:rsidP="0013453B">
      <w:pPr>
        <w:spacing w:after="0"/>
        <w:ind w:firstLine="708"/>
      </w:pPr>
    </w:p>
    <w:p w:rsidR="00C40CBF" w:rsidRDefault="00C40CBF" w:rsidP="0013453B">
      <w:pPr>
        <w:spacing w:after="0"/>
        <w:ind w:firstLine="708"/>
      </w:pPr>
    </w:p>
    <w:p w:rsidR="00C40CBF" w:rsidRDefault="00C40CBF" w:rsidP="0013453B">
      <w:pPr>
        <w:spacing w:after="0"/>
        <w:ind w:firstLine="708"/>
      </w:pPr>
    </w:p>
    <w:p w:rsidR="00C40CBF" w:rsidRDefault="00C40CBF" w:rsidP="0013453B">
      <w:pPr>
        <w:spacing w:after="0"/>
        <w:ind w:firstLine="708"/>
      </w:pPr>
    </w:p>
    <w:p w:rsidR="00C40CBF" w:rsidRDefault="00C40CBF" w:rsidP="0013453B">
      <w:pPr>
        <w:spacing w:after="0"/>
        <w:ind w:firstLine="708"/>
      </w:pPr>
    </w:p>
    <w:p w:rsidR="0013453B" w:rsidRDefault="0013453B" w:rsidP="0013453B">
      <w:pPr>
        <w:spacing w:after="0"/>
        <w:ind w:firstLine="708"/>
      </w:pPr>
    </w:p>
    <w:tbl>
      <w:tblPr>
        <w:tblpPr w:leftFromText="141" w:rightFromText="141" w:vertAnchor="text" w:horzAnchor="margin" w:tblpY="262"/>
        <w:tblW w:w="0" w:type="auto"/>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CellMar>
          <w:left w:w="70" w:type="dxa"/>
          <w:right w:w="70" w:type="dxa"/>
        </w:tblCellMar>
        <w:tblLook w:val="0000" w:firstRow="0" w:lastRow="0" w:firstColumn="0" w:lastColumn="0" w:noHBand="0" w:noVBand="0"/>
      </w:tblPr>
      <w:tblGrid>
        <w:gridCol w:w="2627"/>
        <w:gridCol w:w="6095"/>
      </w:tblGrid>
      <w:tr w:rsidR="008B4E89" w:rsidTr="00327CD8">
        <w:trPr>
          <w:trHeight w:val="288"/>
        </w:trPr>
        <w:tc>
          <w:tcPr>
            <w:tcW w:w="2627" w:type="dxa"/>
            <w:tcBorders>
              <w:bottom w:val="single" w:sz="4" w:space="0" w:color="4A442A" w:themeColor="background2" w:themeShade="40"/>
            </w:tcBorders>
            <w:shd w:val="clear" w:color="auto" w:fill="FFFFFF" w:themeFill="background1"/>
          </w:tcPr>
          <w:p w:rsidR="008B4E89" w:rsidRPr="00A373F0" w:rsidRDefault="008B4E89" w:rsidP="00327CD8">
            <w:pPr>
              <w:tabs>
                <w:tab w:val="left" w:pos="3105"/>
              </w:tabs>
              <w:spacing w:after="0"/>
              <w:ind w:left="37"/>
            </w:pPr>
            <w:r w:rsidRPr="0021365C">
              <w:rPr>
                <w:b/>
                <w:color w:val="2A1500"/>
                <w:sz w:val="24"/>
                <w:szCs w:val="24"/>
              </w:rPr>
              <w:t>OMVANG</w:t>
            </w:r>
            <w:r>
              <w:rPr>
                <w:b/>
                <w:color w:val="2A1500"/>
                <w:sz w:val="24"/>
                <w:szCs w:val="24"/>
              </w:rPr>
              <w:t xml:space="preserve"> </w:t>
            </w:r>
          </w:p>
        </w:tc>
        <w:tc>
          <w:tcPr>
            <w:tcW w:w="6095" w:type="dxa"/>
            <w:tcBorders>
              <w:bottom w:val="single" w:sz="4" w:space="0" w:color="4A442A" w:themeColor="background2" w:themeShade="40"/>
            </w:tcBorders>
            <w:shd w:val="clear" w:color="auto" w:fill="FFFFFF" w:themeFill="background1"/>
          </w:tcPr>
          <w:p w:rsidR="008B4E89" w:rsidRDefault="008B4E89" w:rsidP="00327CD8">
            <w:pPr>
              <w:tabs>
                <w:tab w:val="left" w:pos="1183"/>
              </w:tabs>
              <w:spacing w:after="0"/>
              <w:ind w:left="37"/>
              <w:rPr>
                <w:b/>
                <w:color w:val="2A1500"/>
                <w:sz w:val="24"/>
                <w:szCs w:val="24"/>
              </w:rPr>
            </w:pPr>
            <w:r>
              <w:rPr>
                <w:b/>
                <w:color w:val="2A1500"/>
                <w:sz w:val="24"/>
                <w:szCs w:val="24"/>
              </w:rPr>
              <w:t>6 – 8 weken</w:t>
            </w:r>
          </w:p>
        </w:tc>
      </w:tr>
    </w:tbl>
    <w:p w:rsidR="00344658" w:rsidRDefault="00344658" w:rsidP="00B8373D">
      <w:pPr>
        <w:spacing w:after="0"/>
        <w:rPr>
          <w:noProof/>
          <w:lang w:eastAsia="nl-NL"/>
        </w:rPr>
      </w:pPr>
    </w:p>
    <w:p w:rsidR="00A118EC" w:rsidRDefault="00A118EC" w:rsidP="00B8373D">
      <w:pPr>
        <w:spacing w:after="0"/>
      </w:pPr>
    </w:p>
    <w:p w:rsidR="003F0472" w:rsidRPr="0021365C" w:rsidRDefault="003F0472" w:rsidP="004610C9">
      <w:pPr>
        <w:spacing w:after="0"/>
        <w:jc w:val="right"/>
        <w:rPr>
          <w:color w:val="2A1500"/>
        </w:rPr>
      </w:pPr>
    </w:p>
    <w:p w:rsidR="00A373F0" w:rsidRPr="0021365C" w:rsidRDefault="00A373F0" w:rsidP="00A373F0">
      <w:pPr>
        <w:tabs>
          <w:tab w:val="left" w:pos="1183"/>
        </w:tabs>
        <w:spacing w:after="0"/>
        <w:rPr>
          <w:color w:val="2A1500"/>
        </w:rPr>
      </w:pPr>
    </w:p>
    <w:tbl>
      <w:tblPr>
        <w:tblStyle w:val="Tabelraster"/>
        <w:tblW w:w="0" w:type="auto"/>
        <w:tblInd w:w="142" w:type="dxa"/>
        <w:tblLook w:val="04A0" w:firstRow="1" w:lastRow="0" w:firstColumn="1" w:lastColumn="0" w:noHBand="0" w:noVBand="1"/>
      </w:tblPr>
      <w:tblGrid>
        <w:gridCol w:w="2376"/>
        <w:gridCol w:w="437"/>
        <w:gridCol w:w="5942"/>
      </w:tblGrid>
      <w:tr w:rsidR="00A373F0" w:rsidRPr="0021365C" w:rsidTr="00ED2209">
        <w:tc>
          <w:tcPr>
            <w:tcW w:w="2376" w:type="dxa"/>
            <w:tcBorders>
              <w:top w:val="nil"/>
              <w:left w:val="nil"/>
              <w:bottom w:val="nil"/>
              <w:right w:val="nil"/>
            </w:tcBorders>
            <w:shd w:val="clear" w:color="auto" w:fill="FFFFFF" w:themeFill="background1"/>
          </w:tcPr>
          <w:p w:rsidR="00A373F0" w:rsidRPr="003740CB" w:rsidRDefault="003F0472" w:rsidP="005E3339">
            <w:pPr>
              <w:rPr>
                <w:rFonts w:ascii="Arial" w:hAnsi="Arial" w:cs="Arial"/>
                <w:b/>
                <w:color w:val="271E0B"/>
                <w:sz w:val="20"/>
                <w:szCs w:val="20"/>
              </w:rPr>
            </w:pPr>
            <w:r w:rsidRPr="003740CB">
              <w:rPr>
                <w:rFonts w:ascii="Arial" w:hAnsi="Arial" w:cs="Arial"/>
                <w:b/>
                <w:color w:val="271E0B"/>
                <w:sz w:val="20"/>
                <w:szCs w:val="20"/>
              </w:rPr>
              <w:t>Complexiteit</w:t>
            </w:r>
            <w:r w:rsidR="00A373F0" w:rsidRPr="003740CB">
              <w:rPr>
                <w:rFonts w:ascii="Arial" w:hAnsi="Arial" w:cs="Arial"/>
                <w:b/>
                <w:color w:val="271E0B"/>
                <w:sz w:val="20"/>
                <w:szCs w:val="20"/>
              </w:rPr>
              <w:t>:</w:t>
            </w:r>
          </w:p>
        </w:tc>
        <w:sdt>
          <w:sdtPr>
            <w:rPr>
              <w:b/>
              <w:color w:val="271E0B"/>
              <w:sz w:val="20"/>
              <w:szCs w:val="20"/>
            </w:rPr>
            <w:id w:val="682322436"/>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rsidR="00A373F0" w:rsidRPr="00B43436" w:rsidRDefault="0009214A" w:rsidP="005E3339">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A373F0" w:rsidRPr="003740CB" w:rsidRDefault="003F0472" w:rsidP="005E3339">
            <w:pPr>
              <w:rPr>
                <w:rFonts w:ascii="Arial" w:hAnsi="Arial" w:cs="Arial"/>
                <w:b/>
                <w:color w:val="271E0B"/>
                <w:sz w:val="20"/>
                <w:szCs w:val="20"/>
              </w:rPr>
            </w:pPr>
            <w:r w:rsidRPr="003740CB">
              <w:rPr>
                <w:rFonts w:ascii="Arial" w:hAnsi="Arial" w:cs="Arial"/>
                <w:b/>
                <w:color w:val="271E0B"/>
                <w:sz w:val="20"/>
                <w:szCs w:val="20"/>
              </w:rPr>
              <w:t>Starter</w:t>
            </w:r>
          </w:p>
        </w:tc>
      </w:tr>
      <w:tr w:rsidR="00A373F0" w:rsidRPr="0021365C" w:rsidTr="00ED2209">
        <w:tc>
          <w:tcPr>
            <w:tcW w:w="2376" w:type="dxa"/>
            <w:tcBorders>
              <w:top w:val="nil"/>
              <w:left w:val="nil"/>
              <w:bottom w:val="nil"/>
              <w:right w:val="nil"/>
            </w:tcBorders>
          </w:tcPr>
          <w:p w:rsidR="00A373F0" w:rsidRPr="00B43436" w:rsidRDefault="00A373F0" w:rsidP="005E3339">
            <w:pPr>
              <w:rPr>
                <w:b/>
                <w:color w:val="271E0B"/>
                <w:sz w:val="20"/>
                <w:szCs w:val="20"/>
              </w:rPr>
            </w:pPr>
          </w:p>
        </w:tc>
        <w:sdt>
          <w:sdtPr>
            <w:rPr>
              <w:b/>
              <w:color w:val="271E0B"/>
              <w:sz w:val="20"/>
              <w:szCs w:val="20"/>
            </w:rPr>
            <w:id w:val="2011555720"/>
            <w14:checkbox>
              <w14:checked w14:val="1"/>
              <w14:checkedState w14:val="2612" w14:font="MS Gothic"/>
              <w14:uncheckedState w14:val="2610" w14:font="MS Gothic"/>
            </w14:checkbox>
          </w:sdtPr>
          <w:sdtEndPr/>
          <w:sdtContent>
            <w:tc>
              <w:tcPr>
                <w:tcW w:w="437" w:type="dxa"/>
                <w:tcBorders>
                  <w:top w:val="nil"/>
                  <w:left w:val="nil"/>
                  <w:bottom w:val="nil"/>
                  <w:right w:val="nil"/>
                </w:tcBorders>
              </w:tcPr>
              <w:p w:rsidR="00A373F0" w:rsidRPr="00B43436" w:rsidRDefault="0009214A" w:rsidP="005E3339">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A373F0" w:rsidRPr="003740CB" w:rsidRDefault="003F0472" w:rsidP="005E3339">
            <w:pPr>
              <w:rPr>
                <w:rFonts w:ascii="Arial" w:hAnsi="Arial" w:cs="Arial"/>
                <w:b/>
                <w:color w:val="271E0B"/>
                <w:sz w:val="20"/>
                <w:szCs w:val="20"/>
              </w:rPr>
            </w:pPr>
            <w:r w:rsidRPr="003740CB">
              <w:rPr>
                <w:rFonts w:ascii="Arial" w:hAnsi="Arial" w:cs="Arial"/>
                <w:b/>
                <w:color w:val="271E0B"/>
                <w:sz w:val="20"/>
                <w:szCs w:val="20"/>
              </w:rPr>
              <w:t>Geoefend</w:t>
            </w:r>
          </w:p>
        </w:tc>
      </w:tr>
      <w:tr w:rsidR="003F0472" w:rsidRPr="0021365C" w:rsidTr="00ED2209">
        <w:tc>
          <w:tcPr>
            <w:tcW w:w="2376" w:type="dxa"/>
            <w:tcBorders>
              <w:top w:val="nil"/>
              <w:left w:val="nil"/>
              <w:bottom w:val="nil"/>
              <w:right w:val="nil"/>
            </w:tcBorders>
          </w:tcPr>
          <w:p w:rsidR="003F0472" w:rsidRPr="00B43436" w:rsidRDefault="003F0472" w:rsidP="003F0472">
            <w:pPr>
              <w:rPr>
                <w:b/>
                <w:color w:val="271E0B"/>
                <w:sz w:val="20"/>
                <w:szCs w:val="20"/>
              </w:rPr>
            </w:pPr>
          </w:p>
        </w:tc>
        <w:sdt>
          <w:sdtPr>
            <w:rPr>
              <w:b/>
              <w:color w:val="271E0B"/>
              <w:sz w:val="20"/>
              <w:szCs w:val="20"/>
            </w:rPr>
            <w:id w:val="115808418"/>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3F0472"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Gevorderd</w:t>
            </w:r>
          </w:p>
        </w:tc>
      </w:tr>
      <w:tr w:rsidR="003F0472" w:rsidRPr="0021365C" w:rsidTr="00ED2209">
        <w:tc>
          <w:tcPr>
            <w:tcW w:w="2376" w:type="dxa"/>
            <w:tcBorders>
              <w:top w:val="nil"/>
              <w:left w:val="nil"/>
              <w:bottom w:val="nil"/>
              <w:right w:val="nil"/>
            </w:tcBorders>
          </w:tcPr>
          <w:p w:rsidR="003F0472" w:rsidRPr="00B43436" w:rsidRDefault="003F0472" w:rsidP="003F0472">
            <w:pPr>
              <w:rPr>
                <w:b/>
                <w:color w:val="271E0B"/>
                <w:sz w:val="20"/>
                <w:szCs w:val="20"/>
              </w:rPr>
            </w:pPr>
          </w:p>
        </w:tc>
        <w:sdt>
          <w:sdtPr>
            <w:rPr>
              <w:b/>
              <w:color w:val="271E0B"/>
              <w:sz w:val="20"/>
              <w:szCs w:val="20"/>
            </w:rPr>
            <w:id w:val="-1200463295"/>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3F0472"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Streefniveau</w:t>
            </w:r>
          </w:p>
        </w:tc>
      </w:tr>
      <w:tr w:rsidR="00C40CBF" w:rsidRPr="0021365C" w:rsidTr="00ED2209">
        <w:tc>
          <w:tcPr>
            <w:tcW w:w="2376" w:type="dxa"/>
            <w:tcBorders>
              <w:top w:val="nil"/>
              <w:left w:val="nil"/>
              <w:bottom w:val="nil"/>
              <w:right w:val="nil"/>
            </w:tcBorders>
          </w:tcPr>
          <w:p w:rsidR="00C40CBF" w:rsidRDefault="00C40CBF" w:rsidP="00C40CBF"/>
        </w:tc>
        <w:tc>
          <w:tcPr>
            <w:tcW w:w="437" w:type="dxa"/>
            <w:tcBorders>
              <w:top w:val="nil"/>
              <w:left w:val="nil"/>
              <w:bottom w:val="nil"/>
              <w:right w:val="nil"/>
            </w:tcBorders>
          </w:tcPr>
          <w:p w:rsidR="00C40CBF" w:rsidRDefault="00C40CBF" w:rsidP="00C40CBF"/>
        </w:tc>
        <w:tc>
          <w:tcPr>
            <w:tcW w:w="5942" w:type="dxa"/>
            <w:tcBorders>
              <w:top w:val="nil"/>
              <w:left w:val="nil"/>
              <w:bottom w:val="nil"/>
              <w:right w:val="nil"/>
            </w:tcBorders>
            <w:shd w:val="clear" w:color="auto" w:fill="EAF1DD" w:themeFill="accent3" w:themeFillTint="33"/>
          </w:tcPr>
          <w:p w:rsidR="00C40CBF" w:rsidRDefault="00C40CBF" w:rsidP="00C40CBF">
            <w:r w:rsidRPr="00E1411C">
              <w:rPr>
                <w:rFonts w:ascii="Arial" w:hAnsi="Arial" w:cs="Arial"/>
                <w:b/>
                <w:noProof/>
                <w:color w:val="2A1500"/>
                <w:lang w:eastAsia="nl-NL"/>
              </w:rPr>
              <w:drawing>
                <wp:anchor distT="0" distB="0" distL="114300" distR="114300" simplePos="0" relativeHeight="251695104" behindDoc="1" locked="1" layoutInCell="1" allowOverlap="1" wp14:anchorId="3C3E9BCB" wp14:editId="48EB93FC">
                  <wp:simplePos x="0" y="0"/>
                  <wp:positionH relativeFrom="column">
                    <wp:posOffset>-2936240</wp:posOffset>
                  </wp:positionH>
                  <wp:positionV relativeFrom="paragraph">
                    <wp:posOffset>7977505</wp:posOffset>
                  </wp:positionV>
                  <wp:extent cx="7563485" cy="1075309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vaagd tussen.jpg"/>
                          <pic:cNvPicPr/>
                        </pic:nvPicPr>
                        <pic:blipFill>
                          <a:blip r:embed="rId10">
                            <a:extLst>
                              <a:ext uri="{28A0092B-C50C-407E-A947-70E740481C1C}">
                                <a14:useLocalDpi xmlns:a14="http://schemas.microsoft.com/office/drawing/2010/main" val="0"/>
                              </a:ext>
                            </a:extLst>
                          </a:blip>
                          <a:stretch>
                            <a:fillRect/>
                          </a:stretch>
                        </pic:blipFill>
                        <pic:spPr>
                          <a:xfrm>
                            <a:off x="0" y="0"/>
                            <a:ext cx="7563485" cy="10753090"/>
                          </a:xfrm>
                          <a:prstGeom prst="rect">
                            <a:avLst/>
                          </a:prstGeom>
                        </pic:spPr>
                      </pic:pic>
                    </a:graphicData>
                  </a:graphic>
                  <wp14:sizeRelH relativeFrom="page">
                    <wp14:pctWidth>0</wp14:pctWidth>
                  </wp14:sizeRelH>
                  <wp14:sizeRelV relativeFrom="page">
                    <wp14:pctHeight>0</wp14:pctHeight>
                  </wp14:sizeRelV>
                </wp:anchor>
              </w:drawing>
            </w:r>
          </w:p>
        </w:tc>
      </w:tr>
      <w:tr w:rsidR="003F0472" w:rsidRPr="0021365C" w:rsidTr="00ED2209">
        <w:tc>
          <w:tcPr>
            <w:tcW w:w="2376" w:type="dxa"/>
            <w:tcBorders>
              <w:top w:val="nil"/>
              <w:left w:val="nil"/>
              <w:bottom w:val="nil"/>
              <w:right w:val="nil"/>
            </w:tcBorders>
            <w:shd w:val="clear" w:color="auto" w:fill="FFFFFF" w:themeFill="background1"/>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 xml:space="preserve"> Uitvoering:</w:t>
            </w:r>
          </w:p>
        </w:tc>
        <w:sdt>
          <w:sdtPr>
            <w:rPr>
              <w:b/>
              <w:color w:val="271E0B"/>
              <w:sz w:val="20"/>
              <w:szCs w:val="20"/>
            </w:rPr>
            <w:id w:val="-1363743509"/>
            <w14:checkbox>
              <w14:checked w14:val="1"/>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8110A4"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Individueel</w:t>
            </w:r>
          </w:p>
        </w:tc>
      </w:tr>
      <w:tr w:rsidR="003F0472" w:rsidRPr="0021365C" w:rsidTr="00ED2209">
        <w:tc>
          <w:tcPr>
            <w:tcW w:w="2376" w:type="dxa"/>
            <w:tcBorders>
              <w:top w:val="nil"/>
              <w:left w:val="nil"/>
              <w:bottom w:val="nil"/>
              <w:right w:val="nil"/>
            </w:tcBorders>
          </w:tcPr>
          <w:p w:rsidR="003F0472" w:rsidRPr="00B43436" w:rsidRDefault="003F0472" w:rsidP="003F0472">
            <w:pPr>
              <w:rPr>
                <w:b/>
                <w:color w:val="271E0B"/>
                <w:sz w:val="20"/>
                <w:szCs w:val="20"/>
              </w:rPr>
            </w:pPr>
          </w:p>
        </w:tc>
        <w:sdt>
          <w:sdtPr>
            <w:rPr>
              <w:b/>
              <w:color w:val="271E0B"/>
              <w:sz w:val="20"/>
              <w:szCs w:val="20"/>
            </w:rPr>
            <w:id w:val="1566068754"/>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8110A4"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D78FB">
            <w:pPr>
              <w:rPr>
                <w:rFonts w:ascii="Arial" w:hAnsi="Arial" w:cs="Arial"/>
                <w:b/>
                <w:color w:val="271E0B"/>
                <w:sz w:val="20"/>
                <w:szCs w:val="20"/>
              </w:rPr>
            </w:pPr>
            <w:r w:rsidRPr="003740CB">
              <w:rPr>
                <w:rFonts w:ascii="Arial" w:hAnsi="Arial" w:cs="Arial"/>
                <w:b/>
                <w:color w:val="271E0B"/>
                <w:sz w:val="20"/>
                <w:szCs w:val="20"/>
              </w:rPr>
              <w:t xml:space="preserve">In groepen van </w:t>
            </w:r>
            <w:r w:rsidR="003D78FB">
              <w:rPr>
                <w:rFonts w:ascii="Arial" w:hAnsi="Arial" w:cs="Arial"/>
                <w:b/>
                <w:color w:val="271E0B"/>
                <w:sz w:val="20"/>
                <w:szCs w:val="20"/>
              </w:rPr>
              <w:t>2  a 3</w:t>
            </w:r>
            <w:r w:rsidRPr="003740CB">
              <w:rPr>
                <w:rFonts w:ascii="Arial" w:hAnsi="Arial" w:cs="Arial"/>
                <w:b/>
                <w:color w:val="271E0B"/>
                <w:sz w:val="20"/>
                <w:szCs w:val="20"/>
              </w:rPr>
              <w:t xml:space="preserve"> personen</w:t>
            </w:r>
          </w:p>
        </w:tc>
      </w:tr>
      <w:tr w:rsidR="003F0472" w:rsidRPr="0021365C" w:rsidTr="00ED2209">
        <w:tc>
          <w:tcPr>
            <w:tcW w:w="2376" w:type="dxa"/>
            <w:tcBorders>
              <w:top w:val="nil"/>
              <w:left w:val="nil"/>
              <w:bottom w:val="nil"/>
              <w:right w:val="nil"/>
            </w:tcBorders>
          </w:tcPr>
          <w:p w:rsidR="003F0472" w:rsidRPr="00B43436" w:rsidRDefault="003F0472" w:rsidP="003F0472">
            <w:pPr>
              <w:rPr>
                <w:b/>
                <w:color w:val="271E0B"/>
                <w:sz w:val="20"/>
                <w:szCs w:val="20"/>
              </w:rPr>
            </w:pPr>
          </w:p>
        </w:tc>
        <w:tc>
          <w:tcPr>
            <w:tcW w:w="437" w:type="dxa"/>
            <w:tcBorders>
              <w:top w:val="nil"/>
              <w:left w:val="nil"/>
              <w:bottom w:val="nil"/>
              <w:right w:val="nil"/>
            </w:tcBorders>
          </w:tcPr>
          <w:p w:rsidR="003F0472" w:rsidRPr="00B43436" w:rsidRDefault="003F0472" w:rsidP="003F0472">
            <w:pPr>
              <w:rPr>
                <w:b/>
                <w:color w:val="271E0B"/>
                <w:sz w:val="20"/>
                <w:szCs w:val="20"/>
              </w:rPr>
            </w:pPr>
          </w:p>
        </w:tc>
        <w:tc>
          <w:tcPr>
            <w:tcW w:w="5942" w:type="dxa"/>
            <w:tcBorders>
              <w:top w:val="nil"/>
              <w:left w:val="nil"/>
              <w:bottom w:val="nil"/>
              <w:right w:val="nil"/>
            </w:tcBorders>
          </w:tcPr>
          <w:p w:rsidR="003F0472" w:rsidRPr="00B43436" w:rsidRDefault="003F0472" w:rsidP="003F0472">
            <w:pPr>
              <w:rPr>
                <w:b/>
                <w:color w:val="271E0B"/>
                <w:sz w:val="20"/>
                <w:szCs w:val="20"/>
              </w:rPr>
            </w:pPr>
          </w:p>
        </w:tc>
      </w:tr>
      <w:tr w:rsidR="003F0472" w:rsidRPr="0021365C" w:rsidTr="00ED2209">
        <w:tc>
          <w:tcPr>
            <w:tcW w:w="2376" w:type="dxa"/>
            <w:tcBorders>
              <w:top w:val="nil"/>
              <w:left w:val="nil"/>
              <w:bottom w:val="nil"/>
              <w:right w:val="nil"/>
            </w:tcBorders>
            <w:shd w:val="clear" w:color="auto" w:fill="FFFFFF" w:themeFill="background1"/>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Plaats:</w:t>
            </w:r>
          </w:p>
        </w:tc>
        <w:sdt>
          <w:sdtPr>
            <w:rPr>
              <w:b/>
              <w:color w:val="271E0B"/>
              <w:sz w:val="20"/>
              <w:szCs w:val="20"/>
            </w:rPr>
            <w:id w:val="-78295508"/>
            <w14:checkbox>
              <w14:checked w14:val="1"/>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3D78FB"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Op school</w:t>
            </w:r>
          </w:p>
        </w:tc>
      </w:tr>
      <w:tr w:rsidR="003F0472" w:rsidRPr="0021365C" w:rsidTr="00ED2209">
        <w:trPr>
          <w:trHeight w:val="89"/>
        </w:trPr>
        <w:tc>
          <w:tcPr>
            <w:tcW w:w="2376" w:type="dxa"/>
            <w:tcBorders>
              <w:top w:val="nil"/>
              <w:left w:val="nil"/>
              <w:bottom w:val="nil"/>
              <w:right w:val="nil"/>
            </w:tcBorders>
          </w:tcPr>
          <w:p w:rsidR="003F0472" w:rsidRPr="00B43436" w:rsidRDefault="003F0472" w:rsidP="003F0472">
            <w:pPr>
              <w:rPr>
                <w:b/>
                <w:color w:val="271E0B"/>
                <w:sz w:val="20"/>
                <w:szCs w:val="20"/>
              </w:rPr>
            </w:pPr>
          </w:p>
        </w:tc>
        <w:sdt>
          <w:sdtPr>
            <w:rPr>
              <w:b/>
              <w:color w:val="271E0B"/>
              <w:sz w:val="20"/>
              <w:szCs w:val="20"/>
            </w:rPr>
            <w:id w:val="1393154561"/>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rsidR="003F0472" w:rsidRPr="00B43436" w:rsidRDefault="003D78FB" w:rsidP="003F0472">
                <w:pPr>
                  <w:rPr>
                    <w:b/>
                    <w:color w:val="271E0B"/>
                    <w:sz w:val="20"/>
                    <w:szCs w:val="20"/>
                  </w:rPr>
                </w:pPr>
                <w:r>
                  <w:rPr>
                    <w:rFonts w:ascii="MS Gothic" w:eastAsia="MS Gothic" w:hAnsi="MS Gothic" w:hint="eastAsia"/>
                    <w:b/>
                    <w:color w:val="271E0B"/>
                    <w:sz w:val="20"/>
                    <w:szCs w:val="20"/>
                  </w:rPr>
                  <w:t>☐</w:t>
                </w:r>
              </w:p>
            </w:tc>
          </w:sdtContent>
        </w:sdt>
        <w:tc>
          <w:tcPr>
            <w:tcW w:w="5942" w:type="dxa"/>
            <w:tcBorders>
              <w:top w:val="nil"/>
              <w:left w:val="nil"/>
              <w:bottom w:val="nil"/>
              <w:right w:val="nil"/>
            </w:tcBorders>
            <w:shd w:val="clear" w:color="auto" w:fill="EAF1DD" w:themeFill="accent3" w:themeFillTint="33"/>
          </w:tcPr>
          <w:p w:rsidR="003F0472" w:rsidRPr="003740CB" w:rsidRDefault="003F0472" w:rsidP="003F0472">
            <w:pPr>
              <w:rPr>
                <w:rFonts w:ascii="Arial" w:hAnsi="Arial" w:cs="Arial"/>
                <w:b/>
                <w:color w:val="271E0B"/>
                <w:sz w:val="20"/>
                <w:szCs w:val="20"/>
              </w:rPr>
            </w:pPr>
            <w:r w:rsidRPr="003740CB">
              <w:rPr>
                <w:rFonts w:ascii="Arial" w:hAnsi="Arial" w:cs="Arial"/>
                <w:b/>
                <w:color w:val="271E0B"/>
                <w:sz w:val="20"/>
                <w:szCs w:val="20"/>
              </w:rPr>
              <w:t>In de beroepspraktijk</w:t>
            </w:r>
          </w:p>
        </w:tc>
      </w:tr>
    </w:tbl>
    <w:p w:rsidR="00A373F0" w:rsidRDefault="00A373F0" w:rsidP="00A373F0">
      <w:pPr>
        <w:tabs>
          <w:tab w:val="left" w:pos="3105"/>
        </w:tabs>
        <w:spacing w:after="0"/>
      </w:pPr>
    </w:p>
    <w:tbl>
      <w:tblPr>
        <w:tblpPr w:leftFromText="141" w:rightFromText="141" w:vertAnchor="text" w:horzAnchor="margin"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1F2F15" w:rsidRPr="00CC48C0" w:rsidTr="00346563">
        <w:trPr>
          <w:trHeight w:val="246"/>
        </w:trPr>
        <w:tc>
          <w:tcPr>
            <w:tcW w:w="9375" w:type="dxa"/>
            <w:shd w:val="clear" w:color="auto" w:fill="1D1B11" w:themeFill="background2" w:themeFillShade="1A"/>
          </w:tcPr>
          <w:p w:rsidR="001F2F15" w:rsidRPr="005C1B33" w:rsidRDefault="001F2F15" w:rsidP="00346563">
            <w:pPr>
              <w:spacing w:before="120" w:after="120"/>
              <w:rPr>
                <w:rFonts w:ascii="Arial" w:hAnsi="Arial" w:cs="Arial"/>
                <w:b/>
                <w:sz w:val="32"/>
                <w:szCs w:val="32"/>
                <w:u w:val="single"/>
              </w:rPr>
            </w:pPr>
            <w:r w:rsidRPr="005C1B33">
              <w:rPr>
                <w:rFonts w:ascii="Arial" w:hAnsi="Arial" w:cs="Arial"/>
                <w:b/>
                <w:color w:val="FFFFFF" w:themeColor="background1"/>
                <w:sz w:val="32"/>
                <w:szCs w:val="32"/>
                <w:u w:val="single"/>
              </w:rPr>
              <w:t>B</w:t>
            </w:r>
            <w:r w:rsidRPr="005C1B33">
              <w:rPr>
                <w:rFonts w:ascii="Arial" w:hAnsi="Arial" w:cs="Arial"/>
                <w:b/>
                <w:color w:val="FFFFFF" w:themeColor="background1"/>
                <w:sz w:val="28"/>
                <w:szCs w:val="28"/>
                <w:u w:val="single"/>
              </w:rPr>
              <w:t>eroepssituatie</w:t>
            </w:r>
          </w:p>
        </w:tc>
      </w:tr>
      <w:tr w:rsidR="001F2F15" w:rsidRPr="00D244F2" w:rsidTr="00346563">
        <w:trPr>
          <w:trHeight w:val="1608"/>
        </w:trPr>
        <w:tc>
          <w:tcPr>
            <w:tcW w:w="9375" w:type="dxa"/>
            <w:shd w:val="clear" w:color="auto" w:fill="FFFFFF" w:themeFill="background1"/>
          </w:tcPr>
          <w:p w:rsidR="008110A4" w:rsidRPr="008110A4" w:rsidRDefault="001F2F15" w:rsidP="008110A4">
            <w:pPr>
              <w:pStyle w:val="Default"/>
              <w:rPr>
                <w:rFonts w:ascii="Arial" w:hAnsi="Arial" w:cs="Arial"/>
                <w:sz w:val="20"/>
                <w:szCs w:val="20"/>
              </w:rPr>
            </w:pPr>
            <w:r>
              <w:rPr>
                <w:rFonts w:ascii="Arial" w:hAnsi="Arial" w:cs="Arial"/>
                <w:bCs/>
                <w:color w:val="96BE04"/>
                <w:sz w:val="20"/>
                <w:szCs w:val="20"/>
              </w:rPr>
              <w:br/>
            </w:r>
            <w:r w:rsidR="008110A4" w:rsidRPr="008110A4">
              <w:rPr>
                <w:rFonts w:ascii="Arial" w:hAnsi="Arial" w:cs="Arial"/>
                <w:sz w:val="20"/>
                <w:szCs w:val="20"/>
              </w:rPr>
              <w:t xml:space="preserve">Ga de uitdaging aan en </w:t>
            </w:r>
            <w:r w:rsidR="00F12AD2">
              <w:rPr>
                <w:rFonts w:ascii="Arial" w:hAnsi="Arial" w:cs="Arial"/>
                <w:sz w:val="20"/>
                <w:szCs w:val="20"/>
              </w:rPr>
              <w:t xml:space="preserve">doe mee aan de VTwoonbeurs </w:t>
            </w:r>
            <w:r w:rsidR="006E1956">
              <w:rPr>
                <w:rFonts w:ascii="Arial" w:hAnsi="Arial" w:cs="Arial"/>
                <w:sz w:val="20"/>
                <w:szCs w:val="20"/>
              </w:rPr>
              <w:t>waarbij</w:t>
            </w:r>
            <w:r w:rsidR="008110A4" w:rsidRPr="008110A4">
              <w:rPr>
                <w:rFonts w:ascii="Arial" w:hAnsi="Arial" w:cs="Arial"/>
                <w:sz w:val="20"/>
                <w:szCs w:val="20"/>
              </w:rPr>
              <w:t xml:space="preserve"> </w:t>
            </w:r>
            <w:r w:rsidR="006E1956">
              <w:rPr>
                <w:rFonts w:ascii="Arial" w:hAnsi="Arial" w:cs="Arial"/>
                <w:sz w:val="20"/>
                <w:szCs w:val="20"/>
              </w:rPr>
              <w:t xml:space="preserve">je </w:t>
            </w:r>
            <w:r w:rsidR="008110A4" w:rsidRPr="008110A4">
              <w:rPr>
                <w:rFonts w:ascii="Arial" w:hAnsi="Arial" w:cs="Arial"/>
                <w:sz w:val="20"/>
                <w:szCs w:val="20"/>
              </w:rPr>
              <w:t>een geheel ni</w:t>
            </w:r>
            <w:r w:rsidR="008110A4">
              <w:rPr>
                <w:rFonts w:ascii="Arial" w:hAnsi="Arial" w:cs="Arial"/>
                <w:sz w:val="20"/>
                <w:szCs w:val="20"/>
              </w:rPr>
              <w:t xml:space="preserve">euw </w:t>
            </w:r>
            <w:r w:rsidR="00A02582">
              <w:rPr>
                <w:rFonts w:ascii="Arial" w:hAnsi="Arial" w:cs="Arial"/>
                <w:sz w:val="20"/>
                <w:szCs w:val="20"/>
              </w:rPr>
              <w:t>productlijn</w:t>
            </w:r>
            <w:r w:rsidR="006E1956">
              <w:rPr>
                <w:rFonts w:ascii="Arial" w:hAnsi="Arial" w:cs="Arial"/>
                <w:sz w:val="20"/>
                <w:szCs w:val="20"/>
              </w:rPr>
              <w:t xml:space="preserve"> </w:t>
            </w:r>
            <w:r w:rsidR="00A02582">
              <w:rPr>
                <w:rFonts w:ascii="Arial" w:hAnsi="Arial" w:cs="Arial"/>
                <w:sz w:val="20"/>
                <w:szCs w:val="20"/>
              </w:rPr>
              <w:t xml:space="preserve">voor een interieur </w:t>
            </w:r>
            <w:r w:rsidR="006E1956">
              <w:rPr>
                <w:rFonts w:ascii="Arial" w:hAnsi="Arial" w:cs="Arial"/>
                <w:sz w:val="20"/>
                <w:szCs w:val="20"/>
              </w:rPr>
              <w:t xml:space="preserve">gaat </w:t>
            </w:r>
            <w:r w:rsidR="00F12AD2">
              <w:rPr>
                <w:rFonts w:ascii="Arial" w:hAnsi="Arial" w:cs="Arial"/>
                <w:sz w:val="20"/>
                <w:szCs w:val="20"/>
              </w:rPr>
              <w:t>demonstrere</w:t>
            </w:r>
            <w:r w:rsidR="00193915">
              <w:rPr>
                <w:rFonts w:ascii="Arial" w:hAnsi="Arial" w:cs="Arial"/>
                <w:sz w:val="20"/>
                <w:szCs w:val="20"/>
              </w:rPr>
              <w:t xml:space="preserve">n en </w:t>
            </w:r>
            <w:r w:rsidR="00F12AD2">
              <w:rPr>
                <w:rFonts w:ascii="Arial" w:hAnsi="Arial" w:cs="Arial"/>
                <w:sz w:val="20"/>
                <w:szCs w:val="20"/>
              </w:rPr>
              <w:t>presenteren</w:t>
            </w:r>
            <w:r w:rsidR="008110A4">
              <w:rPr>
                <w:rFonts w:ascii="Arial" w:hAnsi="Arial" w:cs="Arial"/>
                <w:sz w:val="20"/>
                <w:szCs w:val="20"/>
              </w:rPr>
              <w:t xml:space="preserve">. </w:t>
            </w:r>
            <w:r w:rsidR="00A02582">
              <w:rPr>
                <w:rFonts w:ascii="Arial" w:hAnsi="Arial" w:cs="Arial"/>
                <w:sz w:val="20"/>
                <w:szCs w:val="20"/>
              </w:rPr>
              <w:t xml:space="preserve">De productlijn bestaat uit een tafellamp, wandobject en tafeldecoratie. </w:t>
            </w:r>
            <w:r w:rsidR="006C1C6B">
              <w:rPr>
                <w:rFonts w:ascii="Arial" w:hAnsi="Arial" w:cs="Arial"/>
                <w:sz w:val="20"/>
                <w:szCs w:val="20"/>
              </w:rPr>
              <w:t>Jouw ontwerp is</w:t>
            </w:r>
            <w:r w:rsidR="008110A4" w:rsidRPr="008110A4">
              <w:rPr>
                <w:rFonts w:ascii="Arial" w:hAnsi="Arial" w:cs="Arial"/>
                <w:sz w:val="20"/>
                <w:szCs w:val="20"/>
              </w:rPr>
              <w:t xml:space="preserve"> </w:t>
            </w:r>
            <w:r w:rsidR="006C1C6B">
              <w:rPr>
                <w:rFonts w:ascii="Arial" w:hAnsi="Arial" w:cs="Arial"/>
                <w:sz w:val="20"/>
                <w:szCs w:val="20"/>
              </w:rPr>
              <w:t>ge</w:t>
            </w:r>
            <w:r w:rsidR="006C1C6B" w:rsidRPr="008110A4">
              <w:rPr>
                <w:rFonts w:ascii="Arial" w:hAnsi="Arial" w:cs="Arial"/>
                <w:sz w:val="20"/>
                <w:szCs w:val="20"/>
              </w:rPr>
              <w:t>ïnspir</w:t>
            </w:r>
            <w:r w:rsidR="006C1C6B">
              <w:rPr>
                <w:rFonts w:ascii="Arial" w:hAnsi="Arial" w:cs="Arial"/>
                <w:sz w:val="20"/>
                <w:szCs w:val="20"/>
              </w:rPr>
              <w:t>eerd</w:t>
            </w:r>
            <w:r w:rsidR="008110A4">
              <w:rPr>
                <w:rFonts w:ascii="Arial" w:hAnsi="Arial" w:cs="Arial"/>
                <w:sz w:val="20"/>
                <w:szCs w:val="20"/>
              </w:rPr>
              <w:t xml:space="preserve"> </w:t>
            </w:r>
            <w:r w:rsidR="006C1C6B">
              <w:rPr>
                <w:rFonts w:ascii="Arial" w:hAnsi="Arial" w:cs="Arial"/>
                <w:sz w:val="20"/>
                <w:szCs w:val="20"/>
              </w:rPr>
              <w:t xml:space="preserve">op </w:t>
            </w:r>
            <w:r w:rsidR="008110A4">
              <w:rPr>
                <w:rFonts w:ascii="Arial" w:hAnsi="Arial" w:cs="Arial"/>
                <w:sz w:val="20"/>
                <w:szCs w:val="20"/>
              </w:rPr>
              <w:t>de natuur</w:t>
            </w:r>
            <w:r w:rsidR="00A02582">
              <w:rPr>
                <w:rFonts w:ascii="Arial" w:hAnsi="Arial" w:cs="Arial"/>
                <w:sz w:val="20"/>
                <w:szCs w:val="20"/>
              </w:rPr>
              <w:t xml:space="preserve"> en</w:t>
            </w:r>
            <w:r w:rsidR="008110A4" w:rsidRPr="008110A4">
              <w:rPr>
                <w:rFonts w:ascii="Arial" w:hAnsi="Arial" w:cs="Arial"/>
                <w:sz w:val="20"/>
                <w:szCs w:val="20"/>
              </w:rPr>
              <w:t xml:space="preserve"> zal</w:t>
            </w:r>
            <w:r w:rsidR="00F12AD2">
              <w:rPr>
                <w:rFonts w:ascii="Arial" w:hAnsi="Arial" w:cs="Arial"/>
                <w:sz w:val="20"/>
                <w:szCs w:val="20"/>
              </w:rPr>
              <w:t xml:space="preserve"> op 24 mei</w:t>
            </w:r>
            <w:r w:rsidR="008110A4" w:rsidRPr="008110A4">
              <w:rPr>
                <w:rFonts w:ascii="Arial" w:hAnsi="Arial" w:cs="Arial"/>
                <w:sz w:val="20"/>
                <w:szCs w:val="20"/>
              </w:rPr>
              <w:t xml:space="preserve"> tijdens de </w:t>
            </w:r>
            <w:r w:rsidR="008110A4">
              <w:rPr>
                <w:rFonts w:ascii="Arial" w:hAnsi="Arial" w:cs="Arial"/>
                <w:sz w:val="20"/>
                <w:szCs w:val="20"/>
              </w:rPr>
              <w:t>Expositie</w:t>
            </w:r>
            <w:r w:rsidR="008110A4" w:rsidRPr="008110A4">
              <w:rPr>
                <w:rFonts w:ascii="Arial" w:hAnsi="Arial" w:cs="Arial"/>
                <w:sz w:val="20"/>
                <w:szCs w:val="20"/>
              </w:rPr>
              <w:t xml:space="preserve"> van </w:t>
            </w:r>
            <w:r w:rsidR="006E1956">
              <w:rPr>
                <w:rFonts w:ascii="Arial" w:hAnsi="Arial" w:cs="Arial"/>
                <w:sz w:val="20"/>
                <w:szCs w:val="20"/>
              </w:rPr>
              <w:t xml:space="preserve">AOC Oost </w:t>
            </w:r>
            <w:r w:rsidR="008110A4" w:rsidRPr="008110A4">
              <w:rPr>
                <w:rFonts w:ascii="Arial" w:hAnsi="Arial" w:cs="Arial"/>
                <w:sz w:val="20"/>
                <w:szCs w:val="20"/>
              </w:rPr>
              <w:t>geëxposeerd worden</w:t>
            </w:r>
            <w:r w:rsidR="008110A4">
              <w:rPr>
                <w:rFonts w:ascii="Arial" w:hAnsi="Arial" w:cs="Arial"/>
                <w:sz w:val="20"/>
                <w:szCs w:val="20"/>
              </w:rPr>
              <w:t xml:space="preserve"> in de </w:t>
            </w:r>
            <w:r w:rsidR="00A02582">
              <w:rPr>
                <w:rFonts w:ascii="Arial" w:hAnsi="Arial" w:cs="Arial"/>
                <w:sz w:val="20"/>
                <w:szCs w:val="20"/>
              </w:rPr>
              <w:t>showroom</w:t>
            </w:r>
            <w:r w:rsidR="008110A4" w:rsidRPr="008110A4">
              <w:rPr>
                <w:rFonts w:ascii="Arial" w:hAnsi="Arial" w:cs="Arial"/>
                <w:sz w:val="20"/>
                <w:szCs w:val="20"/>
              </w:rPr>
              <w:t>.</w:t>
            </w:r>
            <w:r w:rsidR="00A02582">
              <w:rPr>
                <w:rFonts w:ascii="Arial" w:hAnsi="Arial" w:cs="Arial"/>
                <w:sz w:val="20"/>
                <w:szCs w:val="20"/>
              </w:rPr>
              <w:t xml:space="preserve"> Het </w:t>
            </w:r>
            <w:r w:rsidR="00F12AD2">
              <w:rPr>
                <w:rFonts w:ascii="Arial" w:hAnsi="Arial" w:cs="Arial"/>
                <w:sz w:val="20"/>
                <w:szCs w:val="20"/>
              </w:rPr>
              <w:t>doel van deze expositie is om</w:t>
            </w:r>
            <w:r w:rsidR="00A02582">
              <w:rPr>
                <w:rFonts w:ascii="Arial" w:hAnsi="Arial" w:cs="Arial"/>
                <w:sz w:val="20"/>
                <w:szCs w:val="20"/>
              </w:rPr>
              <w:t xml:space="preserve"> bezoekers te inspireren.</w:t>
            </w:r>
          </w:p>
          <w:p w:rsidR="008110A4" w:rsidRPr="008110A4" w:rsidRDefault="008110A4" w:rsidP="008110A4">
            <w:pPr>
              <w:pStyle w:val="Default"/>
              <w:rPr>
                <w:rFonts w:ascii="Arial" w:hAnsi="Arial" w:cs="Arial"/>
                <w:sz w:val="20"/>
                <w:szCs w:val="20"/>
              </w:rPr>
            </w:pPr>
          </w:p>
          <w:p w:rsidR="00F12AD2" w:rsidRDefault="00F12AD2" w:rsidP="00F12AD2">
            <w:pPr>
              <w:rPr>
                <w:rFonts w:ascii="Arial" w:hAnsi="Arial" w:cs="Arial"/>
                <w:sz w:val="20"/>
                <w:szCs w:val="20"/>
              </w:rPr>
            </w:pPr>
            <w:r>
              <w:rPr>
                <w:rFonts w:ascii="Arial" w:hAnsi="Arial" w:cs="Arial"/>
                <w:sz w:val="20"/>
                <w:szCs w:val="20"/>
              </w:rPr>
              <w:t xml:space="preserve">Naast het presenteren en demonstreren van </w:t>
            </w:r>
            <w:r>
              <w:rPr>
                <w:rFonts w:ascii="Arial" w:hAnsi="Arial" w:cs="Arial"/>
                <w:sz w:val="20"/>
                <w:szCs w:val="20"/>
              </w:rPr>
              <w:t>je productlijn</w:t>
            </w:r>
            <w:r>
              <w:rPr>
                <w:rFonts w:ascii="Arial" w:hAnsi="Arial" w:cs="Arial"/>
                <w:sz w:val="20"/>
                <w:szCs w:val="20"/>
              </w:rPr>
              <w:t xml:space="preserve"> gaan jullie ook deze </w:t>
            </w:r>
            <w:r>
              <w:rPr>
                <w:rFonts w:ascii="Arial" w:hAnsi="Arial" w:cs="Arial"/>
                <w:sz w:val="20"/>
                <w:szCs w:val="20"/>
              </w:rPr>
              <w:t>expositie</w:t>
            </w:r>
            <w:r>
              <w:rPr>
                <w:rFonts w:ascii="Arial" w:hAnsi="Arial" w:cs="Arial"/>
                <w:sz w:val="20"/>
                <w:szCs w:val="20"/>
              </w:rPr>
              <w:t xml:space="preserve"> organiseren </w:t>
            </w:r>
            <w:r>
              <w:rPr>
                <w:rFonts w:ascii="Arial" w:hAnsi="Arial" w:cs="Arial"/>
                <w:sz w:val="20"/>
                <w:szCs w:val="20"/>
              </w:rPr>
              <w:t xml:space="preserve">en vormgeven </w:t>
            </w:r>
            <w:r>
              <w:rPr>
                <w:rFonts w:ascii="Arial" w:hAnsi="Arial" w:cs="Arial"/>
                <w:sz w:val="20"/>
                <w:szCs w:val="20"/>
              </w:rPr>
              <w:t xml:space="preserve">zodat de “gedachtes en ideeën” </w:t>
            </w:r>
            <w:r>
              <w:rPr>
                <w:rFonts w:ascii="Arial" w:hAnsi="Arial" w:cs="Arial"/>
                <w:sz w:val="20"/>
                <w:szCs w:val="20"/>
              </w:rPr>
              <w:t>oftewel het concept van</w:t>
            </w:r>
            <w:r>
              <w:rPr>
                <w:rFonts w:ascii="Arial" w:hAnsi="Arial" w:cs="Arial"/>
                <w:sz w:val="20"/>
                <w:szCs w:val="20"/>
              </w:rPr>
              <w:t xml:space="preserve"> jullie </w:t>
            </w:r>
            <w:r>
              <w:rPr>
                <w:rFonts w:ascii="Arial" w:hAnsi="Arial" w:cs="Arial"/>
                <w:sz w:val="20"/>
                <w:szCs w:val="20"/>
              </w:rPr>
              <w:t>productlijn goed tot uiting komt</w:t>
            </w:r>
            <w:r>
              <w:rPr>
                <w:rFonts w:ascii="Arial" w:hAnsi="Arial" w:cs="Arial"/>
                <w:sz w:val="20"/>
                <w:szCs w:val="20"/>
              </w:rPr>
              <w:t xml:space="preserve">. </w:t>
            </w:r>
          </w:p>
          <w:p w:rsidR="00F12AD2" w:rsidRPr="00ED2209" w:rsidRDefault="00F12AD2" w:rsidP="00A02582">
            <w:pPr>
              <w:pStyle w:val="Default"/>
              <w:rPr>
                <w:rFonts w:ascii="Arial" w:hAnsi="Arial" w:cs="Arial"/>
                <w:b/>
                <w:bCs/>
                <w:color w:val="96BE04"/>
                <w:sz w:val="20"/>
                <w:szCs w:val="20"/>
              </w:rPr>
            </w:pPr>
          </w:p>
        </w:tc>
      </w:tr>
    </w:tbl>
    <w:p w:rsidR="006A078D" w:rsidRDefault="006A078D" w:rsidP="004610C9">
      <w:pPr>
        <w:spacing w:after="0"/>
        <w:jc w:val="right"/>
      </w:pPr>
    </w:p>
    <w:p w:rsidR="006A078D" w:rsidRPr="0032311C" w:rsidRDefault="006A078D" w:rsidP="00A561D1">
      <w:pPr>
        <w:spacing w:after="0"/>
        <w:rPr>
          <w:u w:val="single"/>
        </w:rPr>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6A078D" w:rsidRDefault="006A078D" w:rsidP="004610C9">
      <w:pPr>
        <w:spacing w:after="0"/>
        <w:jc w:val="right"/>
      </w:pPr>
    </w:p>
    <w:p w:rsidR="009A11E4" w:rsidRDefault="009A11E4" w:rsidP="004610C9"/>
    <w:p w:rsidR="009A11E4" w:rsidRDefault="009A11E4" w:rsidP="004610C9"/>
    <w:p w:rsidR="009A11E4" w:rsidRDefault="009A11E4" w:rsidP="004610C9"/>
    <w:p w:rsidR="00727D60" w:rsidRDefault="00727D60" w:rsidP="004610C9"/>
    <w:tbl>
      <w:tblPr>
        <w:tblpPr w:leftFromText="141" w:rightFromText="141" w:vertAnchor="text" w:horzAnchor="margin"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B42C27" w:rsidRPr="0032311C" w:rsidTr="00B42C27">
        <w:trPr>
          <w:trHeight w:val="423"/>
        </w:trPr>
        <w:tc>
          <w:tcPr>
            <w:tcW w:w="9375" w:type="dxa"/>
            <w:shd w:val="clear" w:color="auto" w:fill="1D1B11" w:themeFill="background2" w:themeFillShade="1A"/>
          </w:tcPr>
          <w:p w:rsidR="00B42C27" w:rsidRPr="005C1B33" w:rsidRDefault="00B42C27" w:rsidP="00B42C27">
            <w:pPr>
              <w:spacing w:before="120" w:after="120"/>
              <w:rPr>
                <w:rFonts w:ascii="Arial" w:hAnsi="Arial" w:cs="Arial"/>
                <w:b/>
                <w:sz w:val="28"/>
                <w:szCs w:val="28"/>
                <w:u w:val="single"/>
              </w:rPr>
            </w:pPr>
            <w:r>
              <w:rPr>
                <w:rFonts w:ascii="Arial" w:hAnsi="Arial" w:cs="Arial"/>
                <w:b/>
                <w:color w:val="FFFFFF" w:themeColor="background1"/>
                <w:sz w:val="28"/>
                <w:szCs w:val="28"/>
                <w:u w:val="single"/>
              </w:rPr>
              <w:t>Doelen van de o</w:t>
            </w:r>
            <w:r w:rsidRPr="005C1B33">
              <w:rPr>
                <w:rFonts w:ascii="Arial" w:hAnsi="Arial" w:cs="Arial"/>
                <w:b/>
                <w:color w:val="FFFFFF" w:themeColor="background1"/>
                <w:sz w:val="28"/>
                <w:szCs w:val="28"/>
                <w:u w:val="single"/>
              </w:rPr>
              <w:t>pdracht</w:t>
            </w:r>
          </w:p>
        </w:tc>
      </w:tr>
      <w:tr w:rsidR="00B42C27" w:rsidTr="00B42C27">
        <w:trPr>
          <w:trHeight w:val="1592"/>
        </w:trPr>
        <w:tc>
          <w:tcPr>
            <w:tcW w:w="9375" w:type="dxa"/>
            <w:shd w:val="clear" w:color="auto" w:fill="FFFFFF" w:themeFill="background1"/>
          </w:tcPr>
          <w:p w:rsidR="00B42C27" w:rsidRDefault="00B42C27" w:rsidP="00B42C27">
            <w:pPr>
              <w:pStyle w:val="Default"/>
              <w:ind w:left="209"/>
              <w:rPr>
                <w:color w:val="361E0F"/>
                <w:sz w:val="20"/>
                <w:szCs w:val="20"/>
              </w:rPr>
            </w:pPr>
          </w:p>
          <w:p w:rsidR="00B42C27" w:rsidRDefault="00B42C27" w:rsidP="00B42C27">
            <w:pPr>
              <w:pStyle w:val="Lijstalinea"/>
              <w:numPr>
                <w:ilvl w:val="0"/>
                <w:numId w:val="16"/>
              </w:numPr>
              <w:ind w:firstLine="584"/>
              <w:rPr>
                <w:rFonts w:ascii="Arial" w:hAnsi="Arial" w:cs="Arial"/>
                <w:color w:val="2A1500"/>
                <w:sz w:val="20"/>
                <w:szCs w:val="20"/>
              </w:rPr>
            </w:pPr>
            <w:r w:rsidRPr="00ED1D02">
              <w:rPr>
                <w:rFonts w:ascii="Arial" w:hAnsi="Arial" w:cs="Arial"/>
                <w:color w:val="2A1500"/>
                <w:sz w:val="20"/>
                <w:szCs w:val="20"/>
              </w:rPr>
              <w:t>Je kunt een</w:t>
            </w:r>
            <w:r>
              <w:rPr>
                <w:rFonts w:ascii="Arial" w:hAnsi="Arial" w:cs="Arial"/>
                <w:color w:val="2A1500"/>
                <w:sz w:val="20"/>
                <w:szCs w:val="20"/>
              </w:rPr>
              <w:t xml:space="preserve"> presentatieplan uitwerken en maken.</w:t>
            </w:r>
          </w:p>
          <w:p w:rsidR="00B42C27" w:rsidRDefault="00B42C27" w:rsidP="00B42C27">
            <w:pPr>
              <w:pStyle w:val="Lijstalinea"/>
              <w:numPr>
                <w:ilvl w:val="0"/>
                <w:numId w:val="16"/>
              </w:numPr>
              <w:ind w:firstLine="584"/>
              <w:rPr>
                <w:rFonts w:ascii="Arial" w:hAnsi="Arial" w:cs="Arial"/>
                <w:color w:val="2A1500"/>
                <w:sz w:val="20"/>
                <w:szCs w:val="20"/>
              </w:rPr>
            </w:pPr>
            <w:r>
              <w:rPr>
                <w:rFonts w:ascii="Arial" w:hAnsi="Arial" w:cs="Arial"/>
                <w:color w:val="2A1500"/>
                <w:sz w:val="20"/>
                <w:szCs w:val="20"/>
              </w:rPr>
              <w:t xml:space="preserve">Je kunt een schetsontwerp maken m.b.v. tekeningen(Sketchup) en maquettes/proefjes. </w:t>
            </w:r>
          </w:p>
          <w:p w:rsidR="00B42C27" w:rsidRPr="00ED1D02" w:rsidRDefault="00B42C27" w:rsidP="00B42C27">
            <w:pPr>
              <w:pStyle w:val="Lijstalinea"/>
              <w:numPr>
                <w:ilvl w:val="0"/>
                <w:numId w:val="16"/>
              </w:numPr>
              <w:ind w:firstLine="584"/>
              <w:rPr>
                <w:rFonts w:ascii="Arial" w:hAnsi="Arial" w:cs="Arial"/>
                <w:color w:val="2A1500"/>
                <w:sz w:val="20"/>
                <w:szCs w:val="20"/>
              </w:rPr>
            </w:pPr>
            <w:r>
              <w:rPr>
                <w:rFonts w:ascii="Arial" w:hAnsi="Arial" w:cs="Arial"/>
                <w:color w:val="2A1500"/>
                <w:sz w:val="20"/>
                <w:szCs w:val="20"/>
              </w:rPr>
              <w:t>Je kunt de productlijn maken.</w:t>
            </w:r>
          </w:p>
          <w:p w:rsidR="00B42C27" w:rsidRDefault="00B42C27" w:rsidP="00B42C27">
            <w:pPr>
              <w:pStyle w:val="Lijstalinea"/>
              <w:numPr>
                <w:ilvl w:val="0"/>
                <w:numId w:val="16"/>
              </w:numPr>
              <w:ind w:firstLine="584"/>
              <w:rPr>
                <w:rFonts w:ascii="Arial" w:hAnsi="Arial" w:cs="Arial"/>
                <w:color w:val="2A1500"/>
                <w:sz w:val="20"/>
                <w:szCs w:val="20"/>
              </w:rPr>
            </w:pPr>
            <w:r w:rsidRPr="00A14934">
              <w:rPr>
                <w:rFonts w:ascii="Arial" w:hAnsi="Arial" w:cs="Arial"/>
                <w:color w:val="2A1500"/>
                <w:sz w:val="20"/>
                <w:szCs w:val="20"/>
              </w:rPr>
              <w:t xml:space="preserve">Je kunt </w:t>
            </w:r>
            <w:r>
              <w:rPr>
                <w:rFonts w:ascii="Arial" w:hAnsi="Arial" w:cs="Arial"/>
                <w:color w:val="2A1500"/>
                <w:sz w:val="20"/>
                <w:szCs w:val="20"/>
              </w:rPr>
              <w:t>inspiratie uit de natuur</w:t>
            </w:r>
            <w:r w:rsidRPr="00A14934">
              <w:rPr>
                <w:rFonts w:ascii="Arial" w:hAnsi="Arial" w:cs="Arial"/>
                <w:color w:val="2A1500"/>
                <w:sz w:val="20"/>
                <w:szCs w:val="20"/>
              </w:rPr>
              <w:t xml:space="preserve"> toepassen in </w:t>
            </w:r>
            <w:r>
              <w:rPr>
                <w:rFonts w:ascii="Arial" w:hAnsi="Arial" w:cs="Arial"/>
                <w:color w:val="2A1500"/>
                <w:sz w:val="20"/>
                <w:szCs w:val="20"/>
              </w:rPr>
              <w:t>de productlijn.</w:t>
            </w:r>
          </w:p>
          <w:p w:rsidR="00B42C27" w:rsidRDefault="00B42C27" w:rsidP="00B42C27">
            <w:pPr>
              <w:pStyle w:val="Lijstalinea"/>
              <w:numPr>
                <w:ilvl w:val="0"/>
                <w:numId w:val="16"/>
              </w:numPr>
              <w:ind w:firstLine="584"/>
              <w:rPr>
                <w:rFonts w:ascii="Arial" w:hAnsi="Arial" w:cs="Arial"/>
                <w:color w:val="2A1500"/>
                <w:sz w:val="20"/>
                <w:szCs w:val="20"/>
              </w:rPr>
            </w:pPr>
            <w:r>
              <w:rPr>
                <w:rFonts w:ascii="Arial" w:hAnsi="Arial" w:cs="Arial"/>
                <w:color w:val="2A1500"/>
                <w:sz w:val="20"/>
                <w:szCs w:val="20"/>
              </w:rPr>
              <w:t>Je kunt de productlijn op een aantrekkelijke manier presenteren.</w:t>
            </w:r>
          </w:p>
          <w:p w:rsidR="00B42C27" w:rsidRPr="00ED1D02" w:rsidRDefault="00B42C27" w:rsidP="00B42C27">
            <w:pPr>
              <w:pStyle w:val="Lijstalinea"/>
              <w:numPr>
                <w:ilvl w:val="0"/>
                <w:numId w:val="16"/>
              </w:numPr>
              <w:ind w:firstLine="584"/>
              <w:rPr>
                <w:rFonts w:ascii="Arial" w:hAnsi="Arial" w:cs="Arial"/>
                <w:color w:val="2A1500"/>
                <w:sz w:val="20"/>
                <w:szCs w:val="20"/>
              </w:rPr>
            </w:pPr>
            <w:r>
              <w:rPr>
                <w:rFonts w:ascii="Arial" w:hAnsi="Arial" w:cs="Arial"/>
                <w:color w:val="2A1500"/>
                <w:sz w:val="20"/>
                <w:szCs w:val="20"/>
              </w:rPr>
              <w:t>Je kunt in je ontwerp rekening houden met kleur, vorm, materiaal, compositie en thema.</w:t>
            </w:r>
          </w:p>
          <w:p w:rsidR="00B42C27" w:rsidRPr="008110A4" w:rsidRDefault="00B42C27" w:rsidP="00B42C27">
            <w:pPr>
              <w:pStyle w:val="Lijstalinea"/>
              <w:numPr>
                <w:ilvl w:val="0"/>
                <w:numId w:val="16"/>
              </w:numPr>
              <w:ind w:firstLine="584"/>
              <w:rPr>
                <w:rFonts w:ascii="Arial" w:hAnsi="Arial" w:cs="Arial"/>
                <w:sz w:val="20"/>
                <w:szCs w:val="20"/>
              </w:rPr>
            </w:pPr>
            <w:r w:rsidRPr="00ED1D02">
              <w:rPr>
                <w:rFonts w:ascii="Arial" w:hAnsi="Arial" w:cs="Arial"/>
                <w:color w:val="2A1500"/>
                <w:sz w:val="20"/>
                <w:szCs w:val="20"/>
              </w:rPr>
              <w:t xml:space="preserve">Je kunt </w:t>
            </w:r>
            <w:r>
              <w:rPr>
                <w:rFonts w:ascii="Arial" w:hAnsi="Arial" w:cs="Arial"/>
                <w:color w:val="2A1500"/>
                <w:sz w:val="20"/>
                <w:szCs w:val="20"/>
              </w:rPr>
              <w:t>een ontwerp n.a.v. de wensen van de klant/opdrachtgever.</w:t>
            </w:r>
          </w:p>
          <w:p w:rsidR="00B42C27" w:rsidRPr="00344658" w:rsidRDefault="00B42C27" w:rsidP="00B42C27">
            <w:pPr>
              <w:pStyle w:val="Lijstalinea"/>
              <w:numPr>
                <w:ilvl w:val="0"/>
                <w:numId w:val="16"/>
              </w:numPr>
              <w:ind w:firstLine="584"/>
              <w:rPr>
                <w:rFonts w:ascii="Arial" w:hAnsi="Arial" w:cs="Arial"/>
                <w:sz w:val="20"/>
                <w:szCs w:val="20"/>
              </w:rPr>
            </w:pPr>
            <w:r>
              <w:rPr>
                <w:rFonts w:ascii="Arial" w:hAnsi="Arial" w:cs="Arial"/>
                <w:color w:val="2A1500"/>
                <w:sz w:val="20"/>
                <w:szCs w:val="20"/>
              </w:rPr>
              <w:t>Je kunt een expositie organiseren en uitvoeren. (Plannen &amp; organiseren)</w:t>
            </w:r>
          </w:p>
        </w:tc>
      </w:tr>
    </w:tbl>
    <w:p w:rsidR="00193915" w:rsidRDefault="00193915" w:rsidP="004610C9"/>
    <w:p w:rsidR="00193915" w:rsidRPr="00193915" w:rsidRDefault="00193915" w:rsidP="00193915"/>
    <w:p w:rsidR="00193915" w:rsidRPr="00193915" w:rsidRDefault="00193915" w:rsidP="00193915"/>
    <w:p w:rsidR="00193915" w:rsidRPr="00193915" w:rsidRDefault="00193915" w:rsidP="00193915"/>
    <w:p w:rsidR="00193915" w:rsidRPr="00193915" w:rsidRDefault="00193915" w:rsidP="00193915"/>
    <w:p w:rsidR="00193915" w:rsidRPr="00193915" w:rsidRDefault="00193915" w:rsidP="00193915"/>
    <w:p w:rsidR="00193915" w:rsidRPr="00193915" w:rsidRDefault="00193915" w:rsidP="00193915"/>
    <w:p w:rsidR="00193915" w:rsidRPr="00193915" w:rsidRDefault="00193915" w:rsidP="00193915"/>
    <w:p w:rsidR="00193915" w:rsidRDefault="00193915" w:rsidP="00193915"/>
    <w:p w:rsidR="00727D60" w:rsidRDefault="00727D60" w:rsidP="00193915">
      <w:pPr>
        <w:ind w:firstLine="708"/>
      </w:pPr>
    </w:p>
    <w:p w:rsidR="00193915" w:rsidRDefault="00193915" w:rsidP="00193915">
      <w:pPr>
        <w:ind w:firstLine="708"/>
      </w:pPr>
    </w:p>
    <w:p w:rsidR="00193915" w:rsidRDefault="00193915" w:rsidP="00193915">
      <w:pPr>
        <w:ind w:firstLine="708"/>
      </w:pPr>
    </w:p>
    <w:p w:rsidR="00193915" w:rsidRDefault="00193915" w:rsidP="00193915">
      <w:pPr>
        <w:ind w:firstLine="708"/>
      </w:pPr>
    </w:p>
    <w:tbl>
      <w:tblPr>
        <w:tblpPr w:leftFromText="141" w:rightFromText="141"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5"/>
      </w:tblGrid>
      <w:tr w:rsidR="00C40CBF" w:rsidRPr="0032311C" w:rsidTr="00C40CBF">
        <w:trPr>
          <w:trHeight w:val="423"/>
        </w:trPr>
        <w:tc>
          <w:tcPr>
            <w:tcW w:w="9375" w:type="dxa"/>
            <w:shd w:val="clear" w:color="auto" w:fill="1D1B11" w:themeFill="background2" w:themeFillShade="1A"/>
          </w:tcPr>
          <w:p w:rsidR="00C40CBF" w:rsidRPr="005C1B33" w:rsidRDefault="00C40CBF" w:rsidP="00C40CBF">
            <w:pPr>
              <w:spacing w:before="120" w:after="120"/>
              <w:rPr>
                <w:rFonts w:ascii="Arial" w:hAnsi="Arial" w:cs="Arial"/>
                <w:b/>
                <w:sz w:val="28"/>
                <w:szCs w:val="28"/>
                <w:u w:val="single"/>
              </w:rPr>
            </w:pPr>
            <w:r>
              <w:rPr>
                <w:rFonts w:ascii="Arial" w:hAnsi="Arial" w:cs="Arial"/>
                <w:b/>
                <w:color w:val="FFFFFF" w:themeColor="background1"/>
                <w:sz w:val="28"/>
                <w:szCs w:val="28"/>
                <w:u w:val="single"/>
              </w:rPr>
              <w:t>Opdracht</w:t>
            </w:r>
          </w:p>
        </w:tc>
      </w:tr>
      <w:tr w:rsidR="00C40CBF" w:rsidTr="00C40CBF">
        <w:trPr>
          <w:trHeight w:val="1592"/>
        </w:trPr>
        <w:tc>
          <w:tcPr>
            <w:tcW w:w="9375" w:type="dxa"/>
            <w:shd w:val="clear" w:color="auto" w:fill="FFFFFF" w:themeFill="background1"/>
          </w:tcPr>
          <w:p w:rsidR="00C40CBF" w:rsidRPr="00C40CBF" w:rsidRDefault="00C40CBF" w:rsidP="00C40CBF">
            <w:pPr>
              <w:spacing w:after="0" w:line="240" w:lineRule="auto"/>
              <w:rPr>
                <w:rFonts w:ascii="Arial" w:hAnsi="Arial" w:cs="Arial"/>
                <w:color w:val="361E0F"/>
                <w:sz w:val="20"/>
                <w:szCs w:val="20"/>
              </w:rPr>
            </w:pPr>
            <w:r w:rsidRPr="00C40CBF">
              <w:rPr>
                <w:rFonts w:ascii="Arial" w:hAnsi="Arial" w:cs="Arial"/>
                <w:color w:val="361E0F"/>
                <w:sz w:val="20"/>
                <w:szCs w:val="20"/>
              </w:rPr>
              <w:t xml:space="preserve">Als designer krijg je de opdracht om een productlijn voor het interieur te ontwerpen. </w:t>
            </w:r>
          </w:p>
          <w:p w:rsidR="00C40CBF" w:rsidRPr="00C40CBF" w:rsidRDefault="00C40CBF" w:rsidP="00C40CBF">
            <w:pPr>
              <w:spacing w:after="0" w:line="240" w:lineRule="auto"/>
              <w:rPr>
                <w:rFonts w:ascii="Arial" w:hAnsi="Arial" w:cs="Arial"/>
                <w:color w:val="361E0F"/>
                <w:sz w:val="20"/>
                <w:szCs w:val="20"/>
              </w:rPr>
            </w:pPr>
            <w:r w:rsidRPr="00C40CBF">
              <w:rPr>
                <w:rFonts w:ascii="Arial" w:hAnsi="Arial" w:cs="Arial"/>
                <w:color w:val="361E0F"/>
                <w:sz w:val="20"/>
                <w:szCs w:val="20"/>
              </w:rPr>
              <w:t xml:space="preserve">Deze productlijn bestaat uit: </w:t>
            </w:r>
          </w:p>
          <w:p w:rsidR="00C40CBF" w:rsidRPr="00C40CBF" w:rsidRDefault="00C40CBF" w:rsidP="00C40CBF">
            <w:pPr>
              <w:spacing w:after="0" w:line="240" w:lineRule="auto"/>
              <w:rPr>
                <w:rFonts w:ascii="Arial" w:hAnsi="Arial" w:cs="Arial"/>
                <w:color w:val="361E0F"/>
                <w:sz w:val="20"/>
                <w:szCs w:val="20"/>
              </w:rPr>
            </w:pPr>
          </w:p>
          <w:p w:rsidR="00C40CBF" w:rsidRPr="00C40CBF" w:rsidRDefault="00C40CBF" w:rsidP="00C40CBF">
            <w:pPr>
              <w:numPr>
                <w:ilvl w:val="0"/>
                <w:numId w:val="19"/>
              </w:numPr>
              <w:spacing w:after="0" w:line="240" w:lineRule="auto"/>
              <w:contextualSpacing/>
              <w:rPr>
                <w:rFonts w:ascii="Arial" w:hAnsi="Arial" w:cs="Arial"/>
                <w:color w:val="361E0F"/>
                <w:sz w:val="20"/>
                <w:szCs w:val="20"/>
              </w:rPr>
            </w:pPr>
            <w:r w:rsidRPr="00C40CBF">
              <w:rPr>
                <w:rFonts w:ascii="Arial" w:hAnsi="Arial" w:cs="Arial"/>
                <w:color w:val="361E0F"/>
                <w:sz w:val="20"/>
                <w:szCs w:val="20"/>
              </w:rPr>
              <w:t xml:space="preserve">Een tafellamp, </w:t>
            </w:r>
          </w:p>
          <w:p w:rsidR="00C40CBF" w:rsidRPr="00C40CBF" w:rsidRDefault="00C40CBF" w:rsidP="00C40CBF">
            <w:pPr>
              <w:numPr>
                <w:ilvl w:val="0"/>
                <w:numId w:val="19"/>
              </w:numPr>
              <w:spacing w:after="0" w:line="240" w:lineRule="auto"/>
              <w:contextualSpacing/>
              <w:rPr>
                <w:rFonts w:ascii="Arial" w:hAnsi="Arial" w:cs="Arial"/>
                <w:color w:val="361E0F"/>
                <w:sz w:val="20"/>
                <w:szCs w:val="20"/>
              </w:rPr>
            </w:pPr>
            <w:r w:rsidRPr="00C40CBF">
              <w:rPr>
                <w:rFonts w:ascii="Arial" w:hAnsi="Arial" w:cs="Arial"/>
                <w:color w:val="361E0F"/>
                <w:sz w:val="20"/>
                <w:szCs w:val="20"/>
              </w:rPr>
              <w:t xml:space="preserve">Een wandobject </w:t>
            </w:r>
          </w:p>
          <w:p w:rsidR="00C40CBF" w:rsidRPr="00C40CBF" w:rsidRDefault="00C40CBF" w:rsidP="00C40CBF">
            <w:pPr>
              <w:numPr>
                <w:ilvl w:val="0"/>
                <w:numId w:val="19"/>
              </w:numPr>
              <w:spacing w:after="0" w:line="240" w:lineRule="auto"/>
              <w:contextualSpacing/>
              <w:rPr>
                <w:rFonts w:ascii="Arial" w:hAnsi="Arial" w:cs="Arial"/>
                <w:color w:val="361E0F"/>
                <w:sz w:val="20"/>
                <w:szCs w:val="20"/>
              </w:rPr>
            </w:pPr>
            <w:r w:rsidRPr="00C40CBF">
              <w:rPr>
                <w:rFonts w:ascii="Arial" w:hAnsi="Arial" w:cs="Arial"/>
                <w:color w:val="361E0F"/>
                <w:sz w:val="20"/>
                <w:szCs w:val="20"/>
              </w:rPr>
              <w:t xml:space="preserve">Een tafeldecoratie </w:t>
            </w:r>
          </w:p>
          <w:p w:rsidR="00C40CBF" w:rsidRPr="00C40CBF" w:rsidRDefault="00C40CBF" w:rsidP="00C40CBF">
            <w:pPr>
              <w:spacing w:after="0" w:line="240" w:lineRule="auto"/>
              <w:rPr>
                <w:rFonts w:ascii="Arial" w:hAnsi="Arial" w:cs="Arial"/>
                <w:color w:val="361E0F"/>
                <w:sz w:val="20"/>
                <w:szCs w:val="20"/>
              </w:rPr>
            </w:pPr>
          </w:p>
          <w:p w:rsidR="00C40CBF" w:rsidRPr="00C40CBF" w:rsidRDefault="00C40CBF" w:rsidP="00C40CBF">
            <w:pPr>
              <w:spacing w:after="0" w:line="240" w:lineRule="auto"/>
              <w:rPr>
                <w:rFonts w:ascii="Arial" w:hAnsi="Arial" w:cs="Arial"/>
                <w:color w:val="361E0F"/>
                <w:sz w:val="20"/>
                <w:szCs w:val="20"/>
              </w:rPr>
            </w:pPr>
            <w:r w:rsidRPr="00C40CBF">
              <w:rPr>
                <w:rFonts w:ascii="Arial" w:hAnsi="Arial" w:cs="Arial"/>
                <w:color w:val="361E0F"/>
                <w:sz w:val="20"/>
                <w:szCs w:val="20"/>
              </w:rPr>
              <w:t>De productlijn voor het interieur is geïnspireerd op de natuur. Je laat de bezoekers van de expositie versteld staan met jouw ontwerp!  De productlijn voor het interieur heeft een eigen persoonlijkheid zodat er een unieke productlijn ontstaat.</w:t>
            </w:r>
          </w:p>
          <w:p w:rsidR="00C40CBF" w:rsidRPr="00C40CBF" w:rsidRDefault="00C40CBF" w:rsidP="00C40CBF">
            <w:pPr>
              <w:autoSpaceDE w:val="0"/>
              <w:autoSpaceDN w:val="0"/>
              <w:adjustRightInd w:val="0"/>
              <w:spacing w:after="0" w:line="240" w:lineRule="auto"/>
              <w:rPr>
                <w:rFonts w:ascii="Arial" w:hAnsi="Arial" w:cs="Arial"/>
                <w:color w:val="361E0F"/>
                <w:sz w:val="20"/>
                <w:szCs w:val="20"/>
              </w:rPr>
            </w:pPr>
            <w:r w:rsidRPr="00C40CBF">
              <w:rPr>
                <w:rFonts w:ascii="Arial" w:hAnsi="Arial" w:cs="Arial"/>
                <w:color w:val="361E0F"/>
                <w:sz w:val="20"/>
                <w:szCs w:val="20"/>
              </w:rPr>
              <w:t>Je stelt de productlijn tijdens een demonstratie of presentatie aan het publiek voor. Vergeet hem/haar dus niet een naam te geven!</w:t>
            </w:r>
          </w:p>
          <w:p w:rsidR="00C40CBF" w:rsidRPr="00C40CBF" w:rsidRDefault="00C40CBF" w:rsidP="00C40CBF">
            <w:pPr>
              <w:spacing w:after="0" w:line="240" w:lineRule="auto"/>
              <w:rPr>
                <w:rFonts w:ascii="Arial" w:hAnsi="Arial" w:cs="Arial"/>
                <w:color w:val="361E0F"/>
                <w:sz w:val="20"/>
                <w:szCs w:val="20"/>
              </w:rPr>
            </w:pPr>
          </w:p>
          <w:p w:rsidR="00C40CBF" w:rsidRPr="00C40CBF" w:rsidRDefault="00C40CBF" w:rsidP="00C40CBF">
            <w:pPr>
              <w:spacing w:after="0" w:line="240" w:lineRule="auto"/>
              <w:rPr>
                <w:rFonts w:ascii="Arial" w:hAnsi="Arial" w:cs="Arial"/>
                <w:color w:val="361E0F"/>
                <w:sz w:val="20"/>
                <w:szCs w:val="20"/>
              </w:rPr>
            </w:pPr>
            <w:r w:rsidRPr="00C40CBF">
              <w:rPr>
                <w:rFonts w:ascii="Arial" w:hAnsi="Arial" w:cs="Arial"/>
                <w:color w:val="361E0F"/>
                <w:sz w:val="20"/>
                <w:szCs w:val="20"/>
              </w:rPr>
              <w:t xml:space="preserve">Het is belangrijk dat je een goede analyse maakt van een gekozen inspiratiebron uit de natuur. Dit vormt de basis van je idee, ontwerp en uitvoering. </w:t>
            </w:r>
          </w:p>
          <w:p w:rsidR="00C40CBF" w:rsidRPr="00C40CBF" w:rsidRDefault="00C40CBF" w:rsidP="00C40CBF">
            <w:pPr>
              <w:spacing w:after="0" w:line="240" w:lineRule="auto"/>
              <w:rPr>
                <w:rFonts w:ascii="Arial" w:hAnsi="Arial" w:cs="Arial"/>
                <w:color w:val="361E0F"/>
                <w:sz w:val="20"/>
                <w:szCs w:val="20"/>
              </w:rPr>
            </w:pPr>
          </w:p>
          <w:p w:rsidR="00C40CBF" w:rsidRPr="00C40CBF" w:rsidRDefault="00C40CBF" w:rsidP="00C40CBF">
            <w:pPr>
              <w:autoSpaceDE w:val="0"/>
              <w:autoSpaceDN w:val="0"/>
              <w:adjustRightInd w:val="0"/>
              <w:spacing w:after="0" w:line="240" w:lineRule="auto"/>
              <w:rPr>
                <w:rFonts w:ascii="Verdana" w:hAnsi="Verdana" w:cs="Verdana"/>
                <w:color w:val="000000"/>
                <w:sz w:val="24"/>
                <w:szCs w:val="24"/>
              </w:rPr>
            </w:pPr>
            <w:r w:rsidRPr="00C40CBF">
              <w:rPr>
                <w:rFonts w:ascii="Arial" w:hAnsi="Arial" w:cs="Arial"/>
                <w:color w:val="361E0F"/>
                <w:sz w:val="20"/>
                <w:szCs w:val="20"/>
              </w:rPr>
              <w:t xml:space="preserve">Kijk eerst eens naar de zogenaamde instrumentele eigenschappen van jouw inspiratiebron uit de natuur: hiermee worden waarneembare en meetbare eigenschappen bedoeld;  waarvan is jouw natuurlijke inspiratiebron gemaakt, hoe zit jouw natuurlijke inspiratiebron  technisch in elkaar. Het gaat hierbij om feiten. Zet je proces op papier, al je stappen, je ideeën, benoem alle feiten, gebruik hiervoor het 4-fasenmodel. </w:t>
            </w:r>
            <w:r w:rsidRPr="00C40CBF">
              <w:rPr>
                <w:rFonts w:ascii="Arial" w:hAnsi="Arial" w:cs="Arial"/>
                <w:color w:val="2A1500"/>
                <w:sz w:val="20"/>
                <w:szCs w:val="20"/>
              </w:rPr>
              <w:t xml:space="preserve"> </w:t>
            </w:r>
          </w:p>
          <w:p w:rsidR="00C40CBF" w:rsidRPr="00C40CBF" w:rsidRDefault="00C40CBF" w:rsidP="00C40CBF">
            <w:pPr>
              <w:spacing w:after="0" w:line="240" w:lineRule="auto"/>
            </w:pPr>
          </w:p>
          <w:p w:rsidR="00C40CBF" w:rsidRPr="00C40CBF" w:rsidRDefault="00C40CBF" w:rsidP="00C40CBF">
            <w:pPr>
              <w:rPr>
                <w:rFonts w:ascii="Arial" w:hAnsi="Arial" w:cs="Arial"/>
                <w:sz w:val="20"/>
                <w:szCs w:val="20"/>
              </w:rPr>
            </w:pPr>
            <w:r w:rsidRPr="00C40CBF">
              <w:rPr>
                <w:rFonts w:ascii="Arial" w:hAnsi="Arial" w:cs="Arial"/>
                <w:sz w:val="20"/>
                <w:szCs w:val="20"/>
              </w:rPr>
              <w:t>De opdrachtgever legt ook de voorbereiding en organisatie van de presentatie en demonstratie van de productlijn in jullie handen. Als team houd je wekelijks een vergadering waarin onder andere taken worden verdeeld, een planning wordt vastgesteld,  de plek van uitvoering wordt bepaald en PR-activiteiten worden bepaald. Ieder teamlid heeft zijn eigen rol en taak in de uitvoering naar het laten zien van een fantastisch resultaat. Kortom naast het ontwerpen en uitvoeren van de productlijn werk je een planning/draaiboek m.b.t. expo. Je gaat de gehele expositie als groep organiseren, plannen en realiseren en ben je verantwoordelijk voor de inkoop van de diverse materialen.</w:t>
            </w:r>
          </w:p>
          <w:p w:rsidR="00C40CBF" w:rsidRPr="00344658" w:rsidRDefault="00C40CBF" w:rsidP="00C40CBF">
            <w:pPr>
              <w:pStyle w:val="Lijstalinea"/>
              <w:ind w:left="209"/>
              <w:rPr>
                <w:rFonts w:ascii="Arial" w:hAnsi="Arial" w:cs="Arial"/>
                <w:sz w:val="20"/>
                <w:szCs w:val="20"/>
              </w:rPr>
            </w:pPr>
          </w:p>
        </w:tc>
      </w:tr>
    </w:tbl>
    <w:p w:rsidR="00193915" w:rsidRPr="00193915" w:rsidRDefault="00193915" w:rsidP="00193915">
      <w:pPr>
        <w:ind w:firstLine="708"/>
      </w:pPr>
    </w:p>
    <w:tbl>
      <w:tblPr>
        <w:tblpPr w:leftFromText="141" w:rightFromText="141" w:vertAnchor="text" w:horzAnchor="margin" w:tblpY="-88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0"/>
      </w:tblGrid>
      <w:tr w:rsidR="00302162" w:rsidRPr="0032311C" w:rsidTr="00F12AD2">
        <w:trPr>
          <w:trHeight w:val="576"/>
        </w:trPr>
        <w:tc>
          <w:tcPr>
            <w:tcW w:w="9410" w:type="dxa"/>
            <w:shd w:val="clear" w:color="auto" w:fill="1D1B11" w:themeFill="background2" w:themeFillShade="1A"/>
          </w:tcPr>
          <w:p w:rsidR="00302162" w:rsidRPr="00CA60F3" w:rsidRDefault="00302162" w:rsidP="00F12AD2">
            <w:pPr>
              <w:spacing w:before="120" w:after="120"/>
              <w:rPr>
                <w:rFonts w:ascii="Arial" w:hAnsi="Arial" w:cs="Arial"/>
                <w:b/>
                <w:sz w:val="28"/>
                <w:szCs w:val="28"/>
                <w:u w:val="single"/>
              </w:rPr>
            </w:pPr>
            <w:r>
              <w:rPr>
                <w:rFonts w:ascii="Arial" w:hAnsi="Arial" w:cs="Arial"/>
                <w:b/>
                <w:sz w:val="28"/>
                <w:szCs w:val="28"/>
                <w:u w:val="single"/>
              </w:rPr>
              <w:t>Opdracht</w:t>
            </w:r>
          </w:p>
        </w:tc>
      </w:tr>
    </w:tbl>
    <w:p w:rsidR="00727D60" w:rsidRDefault="00727D60" w:rsidP="004610C9"/>
    <w:p w:rsidR="00FF0493" w:rsidRDefault="00FF0493" w:rsidP="004610C9">
      <w:pPr>
        <w:rPr>
          <w:noProof/>
          <w:lang w:eastAsia="nl-NL"/>
        </w:rPr>
      </w:pPr>
    </w:p>
    <w:p w:rsidR="00FF0493" w:rsidRDefault="00FF0493" w:rsidP="004610C9">
      <w:pPr>
        <w:rPr>
          <w:noProof/>
          <w:lang w:eastAsia="nl-NL"/>
        </w:rPr>
      </w:pPr>
    </w:p>
    <w:p w:rsidR="00F12AD2" w:rsidRDefault="00F12AD2" w:rsidP="004610C9">
      <w:pPr>
        <w:rPr>
          <w:noProof/>
          <w:lang w:eastAsia="nl-NL"/>
        </w:rPr>
      </w:pPr>
    </w:p>
    <w:p w:rsidR="00F12AD2" w:rsidRPr="00F12AD2" w:rsidRDefault="00F12AD2" w:rsidP="00F12AD2">
      <w:pPr>
        <w:rPr>
          <w:lang w:eastAsia="nl-NL"/>
        </w:rPr>
      </w:pPr>
    </w:p>
    <w:p w:rsidR="00F12AD2" w:rsidRPr="00F12AD2" w:rsidRDefault="00F12AD2" w:rsidP="00F12AD2">
      <w:pPr>
        <w:rPr>
          <w:lang w:eastAsia="nl-NL"/>
        </w:rPr>
      </w:pPr>
    </w:p>
    <w:p w:rsidR="00F12AD2" w:rsidRDefault="00F12AD2" w:rsidP="00F12AD2">
      <w:pPr>
        <w:rPr>
          <w:lang w:eastAsia="nl-NL"/>
        </w:rPr>
      </w:pPr>
    </w:p>
    <w:p w:rsidR="00FF0493" w:rsidRDefault="00FF0493" w:rsidP="00F12AD2">
      <w:pPr>
        <w:rPr>
          <w:lang w:eastAsia="nl-NL"/>
        </w:rPr>
      </w:pPr>
    </w:p>
    <w:p w:rsidR="00F12AD2" w:rsidRDefault="00F12AD2" w:rsidP="00F12AD2">
      <w:pPr>
        <w:rPr>
          <w:lang w:eastAsia="nl-NL"/>
        </w:rPr>
      </w:pPr>
    </w:p>
    <w:p w:rsidR="00F12AD2" w:rsidRDefault="00F12AD2" w:rsidP="00F12AD2">
      <w:pPr>
        <w:rPr>
          <w:lang w:eastAsia="nl-NL"/>
        </w:rPr>
      </w:pPr>
    </w:p>
    <w:p w:rsidR="00F12AD2" w:rsidRDefault="00F12AD2" w:rsidP="00F12AD2">
      <w:pPr>
        <w:rPr>
          <w:lang w:eastAsia="nl-NL"/>
        </w:rPr>
      </w:pPr>
    </w:p>
    <w:p w:rsidR="00F12AD2" w:rsidRPr="00F12AD2" w:rsidRDefault="00F12AD2" w:rsidP="00F12AD2">
      <w:pPr>
        <w:rPr>
          <w:lang w:eastAsia="nl-NL"/>
        </w:rPr>
      </w:pPr>
    </w:p>
    <w:p w:rsidR="00FF0493" w:rsidRDefault="00FF0493" w:rsidP="004610C9">
      <w:pPr>
        <w:rPr>
          <w:noProof/>
          <w:lang w:eastAsia="nl-NL"/>
        </w:rPr>
      </w:pPr>
    </w:p>
    <w:p w:rsidR="00FF0493" w:rsidRDefault="00FF0493" w:rsidP="004610C9">
      <w:pPr>
        <w:rPr>
          <w:noProof/>
          <w:lang w:eastAsia="nl-NL"/>
        </w:rPr>
      </w:pPr>
    </w:p>
    <w:p w:rsidR="00D11CD0" w:rsidRDefault="00D11CD0" w:rsidP="004610C9"/>
    <w:p w:rsidR="00D11CD0" w:rsidRDefault="00D11CD0" w:rsidP="004610C9"/>
    <w:p w:rsidR="002223BD" w:rsidRDefault="002223BD" w:rsidP="004610C9">
      <w:pPr>
        <w:spacing w:after="0"/>
        <w:rPr>
          <w:noProof/>
          <w:lang w:eastAsia="nl-NL"/>
        </w:rPr>
      </w:pPr>
    </w:p>
    <w:p w:rsidR="00302162" w:rsidRDefault="00302162" w:rsidP="004610C9">
      <w:pPr>
        <w:spacing w:after="0"/>
        <w:rPr>
          <w:noProof/>
          <w:lang w:eastAsia="nl-NL"/>
        </w:rPr>
      </w:pPr>
    </w:p>
    <w:p w:rsidR="00302162" w:rsidRDefault="00302162" w:rsidP="004610C9">
      <w:pPr>
        <w:spacing w:after="0"/>
        <w:rPr>
          <w:noProof/>
          <w:lang w:eastAsia="nl-NL"/>
        </w:rPr>
      </w:pPr>
    </w:p>
    <w:p w:rsidR="00302162" w:rsidRDefault="00302162" w:rsidP="00302162"/>
    <w:p w:rsidR="00302162" w:rsidRDefault="00302162" w:rsidP="00302162"/>
    <w:p w:rsidR="00302162" w:rsidRDefault="00302162" w:rsidP="00302162"/>
    <w:p w:rsidR="00302162" w:rsidRDefault="00302162" w:rsidP="00302162"/>
    <w:p w:rsidR="00302162" w:rsidRDefault="00302162" w:rsidP="00302162"/>
    <w:p w:rsidR="00302162" w:rsidRDefault="00302162" w:rsidP="00302162"/>
    <w:p w:rsidR="00302162" w:rsidRDefault="00302162" w:rsidP="004610C9">
      <w:pPr>
        <w:spacing w:after="0"/>
        <w:rPr>
          <w:b/>
          <w:noProof/>
          <w:color w:val="2A1500"/>
          <w:sz w:val="36"/>
          <w:szCs w:val="36"/>
          <w:u w:val="single"/>
          <w:lang w:eastAsia="nl-NL"/>
        </w:rPr>
      </w:pPr>
    </w:p>
    <w:p w:rsidR="004610C9" w:rsidRDefault="004610C9" w:rsidP="004610C9">
      <w:pPr>
        <w:spacing w:after="0"/>
      </w:pPr>
    </w:p>
    <w:p w:rsidR="004610C9" w:rsidRDefault="004610C9" w:rsidP="004610C9">
      <w:pPr>
        <w:spacing w:after="0"/>
        <w:ind w:firstLine="708"/>
      </w:pPr>
    </w:p>
    <w:p w:rsidR="009A11E4" w:rsidRDefault="009A11E4" w:rsidP="004610C9"/>
    <w:p w:rsidR="00287E05" w:rsidRPr="00861635" w:rsidRDefault="00861635" w:rsidP="00861635">
      <w:pPr>
        <w:spacing w:after="0" w:line="240" w:lineRule="auto"/>
        <w:ind w:left="57"/>
        <w:rPr>
          <w:rFonts w:ascii="Times New Roman" w:eastAsia="Times New Roman" w:hAnsi="Times New Roman" w:cs="Times New Roman"/>
          <w:sz w:val="24"/>
          <w:szCs w:val="24"/>
          <w:lang w:eastAsia="nl-NL"/>
        </w:rPr>
      </w:pPr>
      <w:r w:rsidRPr="00861635">
        <w:rPr>
          <w:rFonts w:ascii="Times New Roman" w:eastAsia="Times New Roman" w:hAnsi="Times New Roman" w:cs="Times New Roman"/>
          <w:sz w:val="24"/>
          <w:szCs w:val="24"/>
          <w:lang w:eastAsia="nl-NL"/>
        </w:rPr>
        <w:t xml:space="preserve"> </w:t>
      </w:r>
    </w:p>
    <w:p w:rsidR="00861635" w:rsidRPr="00861635" w:rsidRDefault="00861635" w:rsidP="00861635">
      <w:pPr>
        <w:spacing w:after="0" w:line="240" w:lineRule="auto"/>
        <w:ind w:left="57"/>
        <w:rPr>
          <w:rFonts w:ascii="Times New Roman" w:eastAsia="Times New Roman" w:hAnsi="Times New Roman" w:cs="Times New Roman"/>
          <w:sz w:val="24"/>
          <w:szCs w:val="24"/>
          <w:lang w:eastAsia="nl-NL"/>
        </w:rPr>
      </w:pPr>
    </w:p>
    <w:p w:rsidR="00861635" w:rsidRPr="00861635" w:rsidRDefault="00861635" w:rsidP="00861635">
      <w:pPr>
        <w:tabs>
          <w:tab w:val="left" w:pos="252"/>
        </w:tabs>
        <w:spacing w:after="0" w:line="240" w:lineRule="auto"/>
        <w:rPr>
          <w:rFonts w:ascii="Arial" w:eastAsia="Times New Roman" w:hAnsi="Arial" w:cs="Arial"/>
          <w:b/>
          <w:sz w:val="20"/>
          <w:szCs w:val="20"/>
          <w:lang w:eastAsia="nl-NL"/>
        </w:rPr>
      </w:pPr>
    </w:p>
    <w:tbl>
      <w:tblPr>
        <w:tblStyle w:val="Tabelraster"/>
        <w:tblpPr w:leftFromText="141" w:rightFromText="141" w:vertAnchor="text" w:horzAnchor="margin" w:tblpY="290"/>
        <w:tblW w:w="9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29"/>
        <w:gridCol w:w="6493"/>
      </w:tblGrid>
      <w:tr w:rsidR="00C40CBF" w:rsidTr="00C40CBF">
        <w:tc>
          <w:tcPr>
            <w:tcW w:w="9322" w:type="dxa"/>
            <w:gridSpan w:val="2"/>
            <w:shd w:val="clear" w:color="auto" w:fill="1D1B11" w:themeFill="background2" w:themeFillShade="1A"/>
          </w:tcPr>
          <w:p w:rsidR="00C40CBF" w:rsidRPr="00C40CBF" w:rsidRDefault="00C40CBF" w:rsidP="00C40CBF">
            <w:pPr>
              <w:pStyle w:val="Geenafstand"/>
              <w:rPr>
                <w:rFonts w:ascii="Arial" w:hAnsi="Arial" w:cs="Arial"/>
                <w:sz w:val="28"/>
                <w:szCs w:val="28"/>
                <w:u w:val="single"/>
              </w:rPr>
            </w:pPr>
            <w:r w:rsidRPr="00C40CBF">
              <w:rPr>
                <w:rFonts w:ascii="Arial" w:hAnsi="Arial" w:cs="Arial"/>
                <w:sz w:val="28"/>
                <w:szCs w:val="28"/>
                <w:u w:val="single"/>
              </w:rPr>
              <w:t>Resultaten</w:t>
            </w:r>
          </w:p>
        </w:tc>
      </w:tr>
      <w:tr w:rsidR="00C40CBF" w:rsidTr="00C40CBF">
        <w:tc>
          <w:tcPr>
            <w:tcW w:w="9322" w:type="dxa"/>
            <w:gridSpan w:val="2"/>
            <w:shd w:val="clear" w:color="auto" w:fill="FFFFFF" w:themeFill="background1"/>
          </w:tcPr>
          <w:p w:rsidR="00C40CBF" w:rsidRPr="005461F2" w:rsidRDefault="00C40CBF" w:rsidP="00C40CBF">
            <w:pPr>
              <w:pStyle w:val="Geenafstand"/>
              <w:rPr>
                <w:color w:val="2A1500"/>
                <w:sz w:val="20"/>
                <w:szCs w:val="20"/>
              </w:rPr>
            </w:pPr>
            <w:r w:rsidRPr="00EE0A29">
              <w:rPr>
                <w:color w:val="2A1500"/>
                <w:sz w:val="20"/>
                <w:szCs w:val="20"/>
              </w:rPr>
              <w:t>Proceseisen</w:t>
            </w:r>
          </w:p>
        </w:tc>
      </w:tr>
      <w:tr w:rsidR="00C40CBF" w:rsidTr="00C40CBF">
        <w:tc>
          <w:tcPr>
            <w:tcW w:w="9322" w:type="dxa"/>
            <w:gridSpan w:val="2"/>
            <w:shd w:val="clear" w:color="auto" w:fill="D6E3BC" w:themeFill="accent3" w:themeFillTint="66"/>
          </w:tcPr>
          <w:p w:rsidR="00C40CBF" w:rsidRDefault="00C40CBF" w:rsidP="00C40CBF">
            <w:pPr>
              <w:pStyle w:val="Geenafstand"/>
              <w:rPr>
                <w:color w:val="361E10"/>
                <w:sz w:val="20"/>
                <w:szCs w:val="20"/>
              </w:rPr>
            </w:pPr>
          </w:p>
          <w:p w:rsidR="00C40CBF" w:rsidRDefault="00C40CBF" w:rsidP="00C40CBF">
            <w:pPr>
              <w:pStyle w:val="Geenafstand"/>
              <w:rPr>
                <w:sz w:val="20"/>
                <w:szCs w:val="20"/>
              </w:rPr>
            </w:pPr>
            <w:r w:rsidRPr="00C75CF6">
              <w:rPr>
                <w:sz w:val="20"/>
                <w:szCs w:val="20"/>
              </w:rPr>
              <w:t>Je pakt de uitvoering volgens het 4 fasen model aan.</w:t>
            </w:r>
          </w:p>
          <w:p w:rsidR="00C40CBF" w:rsidRPr="00C75CF6" w:rsidRDefault="00C40CBF" w:rsidP="00C40CBF">
            <w:pPr>
              <w:pStyle w:val="Geenafstand"/>
              <w:rPr>
                <w:sz w:val="20"/>
                <w:szCs w:val="20"/>
              </w:rPr>
            </w:pPr>
            <w:r>
              <w:rPr>
                <w:sz w:val="20"/>
                <w:szCs w:val="20"/>
              </w:rPr>
              <w:t>Je gebruikt de gereedschappen en hulpmiddelen op vakkundige wijze.</w:t>
            </w:r>
          </w:p>
          <w:p w:rsidR="00C40CBF" w:rsidRPr="00AD7561" w:rsidRDefault="00C40CBF" w:rsidP="00C40CBF">
            <w:pPr>
              <w:pStyle w:val="Geenafstand"/>
              <w:rPr>
                <w:sz w:val="20"/>
                <w:szCs w:val="20"/>
              </w:rPr>
            </w:pPr>
            <w:r>
              <w:rPr>
                <w:sz w:val="20"/>
                <w:szCs w:val="20"/>
              </w:rPr>
              <w:t>Je houdt bij de keuze voor materialen rekening met de mogelijkheden, beperkingen en beschikbaarheid ervan.</w:t>
            </w:r>
            <w:r w:rsidRPr="00807611">
              <w:rPr>
                <w:sz w:val="20"/>
                <w:szCs w:val="20"/>
              </w:rPr>
              <w:t xml:space="preserve"> </w:t>
            </w:r>
          </w:p>
          <w:p w:rsidR="00C40CBF" w:rsidRPr="00AD7561" w:rsidRDefault="00C40CBF" w:rsidP="00C40CBF">
            <w:pPr>
              <w:pStyle w:val="Geenafstand"/>
              <w:rPr>
                <w:sz w:val="20"/>
                <w:szCs w:val="20"/>
              </w:rPr>
            </w:pPr>
            <w:r w:rsidRPr="00807611">
              <w:rPr>
                <w:sz w:val="20"/>
                <w:szCs w:val="20"/>
              </w:rPr>
              <w:t>Je houdt bij de keuze van materialen rekening met duurzaamheid.</w:t>
            </w:r>
          </w:p>
          <w:p w:rsidR="00C40CBF" w:rsidRDefault="00C40CBF" w:rsidP="00C40CBF">
            <w:pPr>
              <w:pStyle w:val="Geenafstand"/>
              <w:rPr>
                <w:sz w:val="20"/>
                <w:szCs w:val="20"/>
              </w:rPr>
            </w:pPr>
            <w:r>
              <w:rPr>
                <w:sz w:val="20"/>
                <w:szCs w:val="20"/>
              </w:rPr>
              <w:t>Je past de juiste vaktechnieken op correcte wijze en in het juiste tempo toe.</w:t>
            </w:r>
          </w:p>
          <w:p w:rsidR="00C40CBF" w:rsidRDefault="00C40CBF" w:rsidP="00C40CBF">
            <w:pPr>
              <w:pStyle w:val="Geenafstand"/>
              <w:rPr>
                <w:sz w:val="20"/>
                <w:szCs w:val="20"/>
              </w:rPr>
            </w:pPr>
            <w:r>
              <w:rPr>
                <w:sz w:val="20"/>
                <w:szCs w:val="20"/>
              </w:rPr>
              <w:t>Je gaat zorgvuldig om met het (groene) product.</w:t>
            </w:r>
          </w:p>
          <w:p w:rsidR="00C40CBF" w:rsidRDefault="00C40CBF" w:rsidP="00C40CBF">
            <w:pPr>
              <w:pStyle w:val="Geenafstand"/>
              <w:rPr>
                <w:sz w:val="20"/>
                <w:szCs w:val="20"/>
              </w:rPr>
            </w:pPr>
            <w:r>
              <w:rPr>
                <w:sz w:val="20"/>
                <w:szCs w:val="20"/>
              </w:rPr>
              <w:t>Je werkt kostenbewust en verspilt zo min mogelijk producten.</w:t>
            </w:r>
          </w:p>
          <w:p w:rsidR="00C40CBF" w:rsidRPr="000C2056" w:rsidRDefault="00C40CBF" w:rsidP="00C40CBF">
            <w:pPr>
              <w:pStyle w:val="Geenafstand"/>
              <w:rPr>
                <w:sz w:val="20"/>
                <w:szCs w:val="20"/>
              </w:rPr>
            </w:pPr>
            <w:r>
              <w:rPr>
                <w:sz w:val="20"/>
                <w:szCs w:val="20"/>
              </w:rPr>
              <w:t>Je weet welke composities er zijn en hoe je deze toepast.</w:t>
            </w:r>
          </w:p>
        </w:tc>
      </w:tr>
      <w:tr w:rsidR="00C40CBF" w:rsidTr="00C40CBF">
        <w:tc>
          <w:tcPr>
            <w:tcW w:w="9322" w:type="dxa"/>
            <w:gridSpan w:val="2"/>
            <w:shd w:val="clear" w:color="auto" w:fill="FFFFFF" w:themeFill="background1"/>
          </w:tcPr>
          <w:p w:rsidR="00C40CBF" w:rsidRPr="005461F2" w:rsidRDefault="00C40CBF" w:rsidP="00C40CBF">
            <w:pPr>
              <w:pStyle w:val="Geenafstand"/>
              <w:rPr>
                <w:color w:val="2A1500"/>
                <w:sz w:val="20"/>
                <w:szCs w:val="20"/>
              </w:rPr>
            </w:pPr>
            <w:r w:rsidRPr="008E45DC">
              <w:rPr>
                <w:color w:val="2A1500"/>
                <w:sz w:val="20"/>
                <w:szCs w:val="20"/>
              </w:rPr>
              <w:t>Producteisen</w:t>
            </w:r>
          </w:p>
        </w:tc>
      </w:tr>
      <w:tr w:rsidR="00C40CBF" w:rsidTr="00C40CBF">
        <w:tc>
          <w:tcPr>
            <w:tcW w:w="2829" w:type="dxa"/>
            <w:shd w:val="clear" w:color="auto" w:fill="D6E3BC" w:themeFill="accent3" w:themeFillTint="66"/>
          </w:tcPr>
          <w:p w:rsidR="00C40CBF" w:rsidRPr="000F275B" w:rsidRDefault="00C40CBF" w:rsidP="00C40CBF">
            <w:pPr>
              <w:pStyle w:val="Geenafstand"/>
              <w:rPr>
                <w:color w:val="2A1500"/>
                <w:sz w:val="20"/>
                <w:szCs w:val="20"/>
              </w:rPr>
            </w:pPr>
            <w:r>
              <w:rPr>
                <w:color w:val="2A1500"/>
                <w:sz w:val="20"/>
                <w:szCs w:val="20"/>
              </w:rPr>
              <w:t>Productlijn voor interieur</w:t>
            </w:r>
          </w:p>
        </w:tc>
        <w:tc>
          <w:tcPr>
            <w:tcW w:w="6493" w:type="dxa"/>
            <w:shd w:val="clear" w:color="auto" w:fill="D6E3BC" w:themeFill="accent3" w:themeFillTint="66"/>
          </w:tcPr>
          <w:p w:rsidR="00C40CBF" w:rsidRDefault="00C40CBF" w:rsidP="00C40CBF">
            <w:pPr>
              <w:pStyle w:val="Geenafstand"/>
              <w:rPr>
                <w:color w:val="2A1500"/>
                <w:sz w:val="20"/>
                <w:szCs w:val="20"/>
              </w:rPr>
            </w:pPr>
            <w:r>
              <w:rPr>
                <w:color w:val="2A1500"/>
                <w:sz w:val="20"/>
                <w:szCs w:val="20"/>
              </w:rPr>
              <w:t>Productlijn is duidelijk uit 1 collectie</w:t>
            </w:r>
          </w:p>
          <w:p w:rsidR="00C40CBF" w:rsidRDefault="00C40CBF" w:rsidP="00C40CBF">
            <w:pPr>
              <w:pStyle w:val="Geenafstand"/>
              <w:rPr>
                <w:color w:val="2A1500"/>
                <w:sz w:val="20"/>
                <w:szCs w:val="20"/>
              </w:rPr>
            </w:pPr>
            <w:r>
              <w:rPr>
                <w:color w:val="2A1500"/>
                <w:sz w:val="20"/>
                <w:szCs w:val="20"/>
              </w:rPr>
              <w:t>Naam van de productlijn</w:t>
            </w:r>
          </w:p>
          <w:p w:rsidR="00C40CBF" w:rsidRDefault="00C40CBF" w:rsidP="00C40CBF">
            <w:pPr>
              <w:pStyle w:val="Geenafstand"/>
              <w:rPr>
                <w:color w:val="2A1500"/>
                <w:sz w:val="20"/>
                <w:szCs w:val="20"/>
              </w:rPr>
            </w:pPr>
            <w:r>
              <w:rPr>
                <w:color w:val="2A1500"/>
                <w:sz w:val="20"/>
                <w:szCs w:val="20"/>
              </w:rPr>
              <w:t>Bestaat uit tafellamp, wandobject en tafeldecoratie</w:t>
            </w:r>
          </w:p>
          <w:p w:rsidR="00C40CBF" w:rsidRDefault="00C40CBF" w:rsidP="00C40CBF">
            <w:pPr>
              <w:pStyle w:val="Geenafstand"/>
              <w:rPr>
                <w:color w:val="2A1500"/>
                <w:sz w:val="20"/>
                <w:szCs w:val="20"/>
              </w:rPr>
            </w:pPr>
            <w:r w:rsidRPr="00772EE0">
              <w:rPr>
                <w:color w:val="2A1500"/>
                <w:sz w:val="20"/>
                <w:szCs w:val="20"/>
              </w:rPr>
              <w:t>Materiaalkeuze</w:t>
            </w:r>
          </w:p>
          <w:p w:rsidR="00C40CBF" w:rsidRDefault="00C40CBF" w:rsidP="00C40CBF">
            <w:pPr>
              <w:pStyle w:val="Geenafstand"/>
              <w:rPr>
                <w:color w:val="2A1500"/>
                <w:sz w:val="20"/>
                <w:szCs w:val="20"/>
              </w:rPr>
            </w:pPr>
            <w:r>
              <w:rPr>
                <w:color w:val="2A1500"/>
                <w:sz w:val="20"/>
                <w:szCs w:val="20"/>
              </w:rPr>
              <w:t>Ontwerpproces</w:t>
            </w:r>
          </w:p>
          <w:p w:rsidR="00C40CBF" w:rsidRPr="00772EE0" w:rsidRDefault="00C40CBF" w:rsidP="00C40CBF">
            <w:pPr>
              <w:pStyle w:val="Geenafstand"/>
              <w:rPr>
                <w:color w:val="2A1500"/>
                <w:sz w:val="20"/>
                <w:szCs w:val="20"/>
              </w:rPr>
            </w:pPr>
            <w:r>
              <w:rPr>
                <w:color w:val="2A1500"/>
                <w:sz w:val="20"/>
                <w:szCs w:val="20"/>
              </w:rPr>
              <w:t>Vormentaal aansluitend bij natuurlijke inspiratiebron</w:t>
            </w:r>
          </w:p>
          <w:p w:rsidR="00C40CBF" w:rsidRPr="00772EE0" w:rsidRDefault="00C40CBF" w:rsidP="00C40CBF">
            <w:pPr>
              <w:pStyle w:val="Geenafstand"/>
              <w:rPr>
                <w:color w:val="2A1500"/>
                <w:sz w:val="20"/>
                <w:szCs w:val="20"/>
              </w:rPr>
            </w:pPr>
            <w:r w:rsidRPr="00772EE0">
              <w:rPr>
                <w:color w:val="2A1500"/>
                <w:sz w:val="20"/>
                <w:szCs w:val="20"/>
              </w:rPr>
              <w:t>Creativiteit en originaliteit</w:t>
            </w:r>
          </w:p>
          <w:p w:rsidR="00C40CBF" w:rsidRPr="000E505F" w:rsidRDefault="00C40CBF" w:rsidP="00C40CBF">
            <w:pPr>
              <w:pStyle w:val="Geenafstand"/>
              <w:rPr>
                <w:color w:val="2A1500"/>
                <w:sz w:val="20"/>
                <w:szCs w:val="20"/>
              </w:rPr>
            </w:pPr>
            <w:r w:rsidRPr="00772EE0">
              <w:rPr>
                <w:color w:val="2A1500"/>
                <w:sz w:val="20"/>
                <w:szCs w:val="20"/>
              </w:rPr>
              <w:t>Afwerking</w:t>
            </w:r>
          </w:p>
          <w:p w:rsidR="00C40CBF" w:rsidRPr="00772EE0" w:rsidRDefault="00C40CBF" w:rsidP="00C40CBF">
            <w:pPr>
              <w:pStyle w:val="Geenafstand"/>
              <w:rPr>
                <w:color w:val="2A1500"/>
                <w:sz w:val="20"/>
                <w:szCs w:val="20"/>
              </w:rPr>
            </w:pPr>
            <w:r w:rsidRPr="00772EE0">
              <w:rPr>
                <w:color w:val="2A1500"/>
                <w:sz w:val="20"/>
                <w:szCs w:val="20"/>
              </w:rPr>
              <w:t xml:space="preserve">Duurzaam </w:t>
            </w:r>
          </w:p>
          <w:p w:rsidR="00C40CBF" w:rsidRPr="008E45DC" w:rsidRDefault="00C40CBF" w:rsidP="00C40CBF">
            <w:pPr>
              <w:pStyle w:val="Geenafstand"/>
              <w:rPr>
                <w:color w:val="361E10"/>
                <w:sz w:val="20"/>
                <w:szCs w:val="20"/>
              </w:rPr>
            </w:pPr>
          </w:p>
        </w:tc>
      </w:tr>
      <w:tr w:rsidR="00C40CBF" w:rsidTr="00C40CBF">
        <w:tc>
          <w:tcPr>
            <w:tcW w:w="2829" w:type="dxa"/>
            <w:shd w:val="clear" w:color="auto" w:fill="D6E3BC" w:themeFill="accent3" w:themeFillTint="66"/>
          </w:tcPr>
          <w:p w:rsidR="00C40CBF" w:rsidRDefault="00C40CBF" w:rsidP="00C40CBF">
            <w:pPr>
              <w:pStyle w:val="Geenafstand"/>
              <w:rPr>
                <w:color w:val="2A1500"/>
                <w:sz w:val="20"/>
                <w:szCs w:val="20"/>
              </w:rPr>
            </w:pPr>
            <w:r>
              <w:rPr>
                <w:color w:val="2A1500"/>
                <w:sz w:val="20"/>
                <w:szCs w:val="20"/>
              </w:rPr>
              <w:t>Presentatie(plan)</w:t>
            </w: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tc>
        <w:tc>
          <w:tcPr>
            <w:tcW w:w="6493" w:type="dxa"/>
            <w:shd w:val="clear" w:color="auto" w:fill="D6E3BC" w:themeFill="accent3" w:themeFillTint="66"/>
          </w:tcPr>
          <w:p w:rsidR="00C40CBF" w:rsidRDefault="00C40CBF" w:rsidP="00C40CBF">
            <w:pPr>
              <w:pStyle w:val="Geenafstand"/>
              <w:rPr>
                <w:color w:val="2A1500"/>
                <w:sz w:val="20"/>
                <w:szCs w:val="20"/>
              </w:rPr>
            </w:pPr>
            <w:r>
              <w:rPr>
                <w:color w:val="2A1500"/>
                <w:sz w:val="20"/>
                <w:szCs w:val="20"/>
              </w:rPr>
              <w:t>Gezamenlijke vertaling van sfeer/concept, zichtbaar in achterwand, display en overige presentatiemiddelen</w:t>
            </w:r>
          </w:p>
          <w:p w:rsidR="00C40CBF" w:rsidRDefault="00C40CBF" w:rsidP="00C40CBF">
            <w:pPr>
              <w:pStyle w:val="Geenafstand"/>
              <w:rPr>
                <w:color w:val="2A1500"/>
                <w:sz w:val="20"/>
                <w:szCs w:val="20"/>
              </w:rPr>
            </w:pPr>
            <w:r>
              <w:rPr>
                <w:color w:val="2A1500"/>
                <w:sz w:val="20"/>
                <w:szCs w:val="20"/>
              </w:rPr>
              <w:t>Presentatieplan op papier</w:t>
            </w:r>
          </w:p>
          <w:p w:rsidR="00C40CBF" w:rsidRDefault="00C40CBF" w:rsidP="00C40CBF">
            <w:pPr>
              <w:pStyle w:val="Geenafstand"/>
              <w:rPr>
                <w:color w:val="2A1500"/>
                <w:sz w:val="20"/>
                <w:szCs w:val="20"/>
              </w:rPr>
            </w:pPr>
            <w:r>
              <w:rPr>
                <w:color w:val="2A1500"/>
                <w:sz w:val="20"/>
                <w:szCs w:val="20"/>
              </w:rPr>
              <w:t>Presentatieplan uitvoering</w:t>
            </w:r>
          </w:p>
          <w:p w:rsidR="00C40CBF" w:rsidRDefault="00C40CBF" w:rsidP="00C40CBF">
            <w:pPr>
              <w:pStyle w:val="Geenafstand"/>
              <w:rPr>
                <w:color w:val="2A1500"/>
                <w:sz w:val="20"/>
                <w:szCs w:val="20"/>
              </w:rPr>
            </w:pPr>
            <w:r>
              <w:rPr>
                <w:color w:val="2A1500"/>
                <w:sz w:val="20"/>
                <w:szCs w:val="20"/>
              </w:rPr>
              <w:t>Sfeer presentatie</w:t>
            </w:r>
          </w:p>
          <w:p w:rsidR="00C40CBF" w:rsidRPr="000E505F" w:rsidRDefault="00C40CBF" w:rsidP="00C40CBF">
            <w:pPr>
              <w:pStyle w:val="Geenafstand"/>
              <w:rPr>
                <w:color w:val="2A1500"/>
                <w:sz w:val="20"/>
                <w:szCs w:val="20"/>
              </w:rPr>
            </w:pPr>
            <w:r w:rsidRPr="000E505F">
              <w:rPr>
                <w:color w:val="2A1500"/>
                <w:sz w:val="20"/>
                <w:szCs w:val="20"/>
              </w:rPr>
              <w:t>Toepassing composities bij presentatie</w:t>
            </w:r>
          </w:p>
          <w:p w:rsidR="00C40CBF" w:rsidRPr="000E505F" w:rsidRDefault="00C40CBF" w:rsidP="00C40CBF">
            <w:pPr>
              <w:pStyle w:val="Geenafstand"/>
              <w:rPr>
                <w:color w:val="2A1500"/>
                <w:sz w:val="20"/>
                <w:szCs w:val="20"/>
              </w:rPr>
            </w:pPr>
            <w:r w:rsidRPr="000E505F">
              <w:rPr>
                <w:color w:val="2A1500"/>
                <w:sz w:val="20"/>
                <w:szCs w:val="20"/>
              </w:rPr>
              <w:t>Toegepaste thema, kleuren &amp; sfeer</w:t>
            </w:r>
          </w:p>
          <w:p w:rsidR="00C40CBF" w:rsidRDefault="00C40CBF" w:rsidP="00C40CBF">
            <w:pPr>
              <w:pStyle w:val="Geenafstand"/>
              <w:rPr>
                <w:color w:val="2A1500"/>
                <w:sz w:val="20"/>
                <w:szCs w:val="20"/>
              </w:rPr>
            </w:pPr>
            <w:r>
              <w:rPr>
                <w:color w:val="2A1500"/>
                <w:sz w:val="20"/>
                <w:szCs w:val="20"/>
              </w:rPr>
              <w:t>Presentatie van ontwerpproces</w:t>
            </w:r>
          </w:p>
          <w:p w:rsidR="00C40CBF" w:rsidRPr="00772EE0" w:rsidRDefault="00C40CBF" w:rsidP="00C40CBF">
            <w:pPr>
              <w:pStyle w:val="Geenafstand"/>
              <w:rPr>
                <w:color w:val="2A1500"/>
                <w:sz w:val="20"/>
                <w:szCs w:val="20"/>
              </w:rPr>
            </w:pPr>
          </w:p>
        </w:tc>
      </w:tr>
      <w:tr w:rsidR="00C40CBF" w:rsidTr="00C40CBF">
        <w:tc>
          <w:tcPr>
            <w:tcW w:w="2829" w:type="dxa"/>
            <w:shd w:val="clear" w:color="auto" w:fill="D6E3BC" w:themeFill="accent3" w:themeFillTint="66"/>
          </w:tcPr>
          <w:p w:rsidR="00C40CBF" w:rsidRPr="00747944" w:rsidRDefault="00C40CBF" w:rsidP="00C40CBF">
            <w:pPr>
              <w:pStyle w:val="Geenafstand"/>
              <w:rPr>
                <w:color w:val="2A1500"/>
                <w:sz w:val="16"/>
                <w:szCs w:val="16"/>
              </w:rPr>
            </w:pPr>
            <w:r>
              <w:rPr>
                <w:color w:val="2A1500"/>
                <w:sz w:val="20"/>
                <w:szCs w:val="20"/>
              </w:rPr>
              <w:t>Planning</w:t>
            </w: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p w:rsidR="00C40CBF" w:rsidRDefault="00C40CBF" w:rsidP="00C40CBF">
            <w:pPr>
              <w:pStyle w:val="Geenafstand"/>
              <w:rPr>
                <w:color w:val="2A1500"/>
                <w:sz w:val="20"/>
                <w:szCs w:val="20"/>
              </w:rPr>
            </w:pPr>
          </w:p>
        </w:tc>
        <w:tc>
          <w:tcPr>
            <w:tcW w:w="6493" w:type="dxa"/>
            <w:shd w:val="clear" w:color="auto" w:fill="D6E3BC" w:themeFill="accent3" w:themeFillTint="66"/>
          </w:tcPr>
          <w:p w:rsidR="00C40CBF" w:rsidRDefault="00C40CBF" w:rsidP="00C40CBF">
            <w:pPr>
              <w:pStyle w:val="Geenafstand"/>
              <w:rPr>
                <w:color w:val="2A1500"/>
                <w:sz w:val="20"/>
                <w:szCs w:val="20"/>
              </w:rPr>
            </w:pPr>
            <w:r>
              <w:rPr>
                <w:color w:val="2A1500"/>
                <w:sz w:val="20"/>
                <w:szCs w:val="20"/>
              </w:rPr>
              <w:t>Uitgewerkte planning/draaiboek m.b.t. expo</w:t>
            </w:r>
          </w:p>
          <w:p w:rsidR="00C40CBF" w:rsidRDefault="00C40CBF" w:rsidP="00C40CBF">
            <w:pPr>
              <w:pStyle w:val="Geenafstand"/>
              <w:rPr>
                <w:color w:val="2A1500"/>
                <w:sz w:val="20"/>
                <w:szCs w:val="20"/>
              </w:rPr>
            </w:pPr>
            <w:r>
              <w:rPr>
                <w:color w:val="2A1500"/>
                <w:sz w:val="20"/>
                <w:szCs w:val="20"/>
              </w:rPr>
              <w:t>Taakverdeling verwerken in draaiboek</w:t>
            </w:r>
          </w:p>
          <w:p w:rsidR="00C40CBF" w:rsidRDefault="00C40CBF" w:rsidP="00C40CBF">
            <w:pPr>
              <w:pStyle w:val="Geenafstand"/>
              <w:rPr>
                <w:color w:val="2A1500"/>
                <w:sz w:val="20"/>
                <w:szCs w:val="20"/>
              </w:rPr>
            </w:pPr>
            <w:r>
              <w:rPr>
                <w:color w:val="2A1500"/>
                <w:sz w:val="20"/>
                <w:szCs w:val="20"/>
              </w:rPr>
              <w:t>Uitvoering planning</w:t>
            </w:r>
          </w:p>
          <w:p w:rsidR="00C40CBF" w:rsidRPr="001A36E0" w:rsidRDefault="00C40CBF" w:rsidP="00C40CBF">
            <w:pPr>
              <w:pStyle w:val="Geenafstand"/>
              <w:rPr>
                <w:color w:val="2A1500"/>
                <w:sz w:val="20"/>
                <w:szCs w:val="20"/>
              </w:rPr>
            </w:pPr>
          </w:p>
        </w:tc>
      </w:tr>
      <w:tr w:rsidR="00C40CBF" w:rsidTr="00C40CBF">
        <w:tc>
          <w:tcPr>
            <w:tcW w:w="2829" w:type="dxa"/>
            <w:shd w:val="clear" w:color="auto" w:fill="D6E3BC" w:themeFill="accent3" w:themeFillTint="66"/>
          </w:tcPr>
          <w:p w:rsidR="00C40CBF" w:rsidRDefault="00C40CBF" w:rsidP="00C40CBF">
            <w:pPr>
              <w:pStyle w:val="Geenafstand"/>
              <w:rPr>
                <w:color w:val="2A1500"/>
                <w:sz w:val="20"/>
                <w:szCs w:val="20"/>
              </w:rPr>
            </w:pPr>
            <w:r>
              <w:rPr>
                <w:color w:val="2A1500"/>
                <w:sz w:val="20"/>
                <w:szCs w:val="20"/>
              </w:rPr>
              <w:t>Inkopen</w:t>
            </w:r>
          </w:p>
        </w:tc>
        <w:tc>
          <w:tcPr>
            <w:tcW w:w="6493" w:type="dxa"/>
            <w:shd w:val="clear" w:color="auto" w:fill="D6E3BC" w:themeFill="accent3" w:themeFillTint="66"/>
          </w:tcPr>
          <w:p w:rsidR="00C40CBF" w:rsidRPr="00006862" w:rsidRDefault="00C40CBF" w:rsidP="00C40CBF">
            <w:pPr>
              <w:pStyle w:val="Geenafstand"/>
              <w:rPr>
                <w:color w:val="2A1500"/>
                <w:sz w:val="20"/>
                <w:szCs w:val="20"/>
              </w:rPr>
            </w:pPr>
            <w:r w:rsidRPr="00006862">
              <w:rPr>
                <w:color w:val="2A1500"/>
                <w:sz w:val="20"/>
                <w:szCs w:val="20"/>
              </w:rPr>
              <w:t>Maken van inkooplijsten van het object</w:t>
            </w:r>
          </w:p>
          <w:p w:rsidR="00C40CBF" w:rsidRPr="00006862" w:rsidRDefault="00C40CBF" w:rsidP="00C40CBF">
            <w:pPr>
              <w:pStyle w:val="Geenafstand"/>
              <w:rPr>
                <w:color w:val="2A1500"/>
                <w:sz w:val="20"/>
                <w:szCs w:val="20"/>
              </w:rPr>
            </w:pPr>
            <w:r w:rsidRPr="00006862">
              <w:rPr>
                <w:color w:val="2A1500"/>
                <w:sz w:val="20"/>
                <w:szCs w:val="20"/>
              </w:rPr>
              <w:t>Rekening houdend met  alle factoren</w:t>
            </w:r>
          </w:p>
          <w:p w:rsidR="00C40CBF" w:rsidRPr="00006862" w:rsidRDefault="00C40CBF" w:rsidP="00C40CBF">
            <w:pPr>
              <w:pStyle w:val="Geenafstand"/>
              <w:rPr>
                <w:color w:val="2A1500"/>
                <w:sz w:val="20"/>
                <w:szCs w:val="20"/>
              </w:rPr>
            </w:pPr>
            <w:r w:rsidRPr="00006862">
              <w:rPr>
                <w:color w:val="2A1500"/>
                <w:sz w:val="20"/>
                <w:szCs w:val="20"/>
              </w:rPr>
              <w:t>Aandacht voor inkoopkanalen, hoeveelheden  en verpakte eenheden</w:t>
            </w:r>
          </w:p>
          <w:p w:rsidR="00C40CBF" w:rsidRPr="00006862" w:rsidRDefault="00C40CBF" w:rsidP="00C40CBF">
            <w:pPr>
              <w:pStyle w:val="Geenafstand"/>
              <w:rPr>
                <w:color w:val="2A1500"/>
                <w:sz w:val="20"/>
                <w:szCs w:val="20"/>
              </w:rPr>
            </w:pPr>
            <w:r>
              <w:rPr>
                <w:color w:val="2A1500"/>
                <w:sz w:val="20"/>
                <w:szCs w:val="20"/>
              </w:rPr>
              <w:t>D</w:t>
            </w:r>
            <w:r w:rsidRPr="00006862">
              <w:rPr>
                <w:color w:val="2A1500"/>
                <w:sz w:val="20"/>
                <w:szCs w:val="20"/>
              </w:rPr>
              <w:t>igitale inkoop</w:t>
            </w:r>
          </w:p>
          <w:p w:rsidR="00C40CBF" w:rsidRPr="00006862" w:rsidRDefault="00C40CBF" w:rsidP="00C40CBF">
            <w:pPr>
              <w:pStyle w:val="Geenafstand"/>
              <w:rPr>
                <w:color w:val="2A1500"/>
                <w:sz w:val="20"/>
                <w:szCs w:val="20"/>
              </w:rPr>
            </w:pPr>
            <w:r>
              <w:rPr>
                <w:color w:val="2A1500"/>
                <w:sz w:val="20"/>
                <w:szCs w:val="20"/>
              </w:rPr>
              <w:t>C</w:t>
            </w:r>
            <w:r w:rsidRPr="00006862">
              <w:rPr>
                <w:color w:val="2A1500"/>
                <w:sz w:val="20"/>
                <w:szCs w:val="20"/>
              </w:rPr>
              <w:t>ontrole inkoop</w:t>
            </w:r>
          </w:p>
          <w:p w:rsidR="00C40CBF" w:rsidRPr="00344658" w:rsidRDefault="00C40CBF" w:rsidP="00C40CBF">
            <w:pPr>
              <w:pStyle w:val="Geenafstand"/>
              <w:rPr>
                <w:color w:val="2A1500"/>
                <w:sz w:val="20"/>
                <w:szCs w:val="20"/>
              </w:rPr>
            </w:pPr>
          </w:p>
        </w:tc>
      </w:tr>
      <w:tr w:rsidR="00C40CBF" w:rsidTr="00C40CBF">
        <w:tc>
          <w:tcPr>
            <w:tcW w:w="2829" w:type="dxa"/>
            <w:shd w:val="clear" w:color="auto" w:fill="D6E3BC" w:themeFill="accent3" w:themeFillTint="66"/>
          </w:tcPr>
          <w:p w:rsidR="00C40CBF" w:rsidRDefault="00C40CBF" w:rsidP="00C40CBF">
            <w:pPr>
              <w:pStyle w:val="Geenafstand"/>
              <w:rPr>
                <w:color w:val="2A1500"/>
                <w:sz w:val="20"/>
                <w:szCs w:val="20"/>
              </w:rPr>
            </w:pPr>
            <w:r w:rsidRPr="002B2003">
              <w:rPr>
                <w:color w:val="2A1500"/>
                <w:sz w:val="20"/>
                <w:szCs w:val="20"/>
              </w:rPr>
              <w:t>D</w:t>
            </w:r>
            <w:r>
              <w:rPr>
                <w:color w:val="2A1500"/>
                <w:sz w:val="20"/>
                <w:szCs w:val="20"/>
              </w:rPr>
              <w:t>emonstratie/Presentatie</w:t>
            </w:r>
          </w:p>
        </w:tc>
        <w:tc>
          <w:tcPr>
            <w:tcW w:w="6493" w:type="dxa"/>
            <w:shd w:val="clear" w:color="auto" w:fill="D6E3BC" w:themeFill="accent3" w:themeFillTint="66"/>
          </w:tcPr>
          <w:p w:rsidR="00C40CBF" w:rsidRPr="002B2003" w:rsidRDefault="00C40CBF" w:rsidP="00C40CBF">
            <w:pPr>
              <w:pStyle w:val="Geenafstand"/>
              <w:rPr>
                <w:color w:val="2A1500"/>
                <w:sz w:val="20"/>
                <w:szCs w:val="20"/>
              </w:rPr>
            </w:pPr>
            <w:r>
              <w:rPr>
                <w:color w:val="2A1500"/>
                <w:sz w:val="20"/>
                <w:szCs w:val="20"/>
              </w:rPr>
              <w:t>Je presenteert en/of demonstreert jouw productlijn tijdens de expositie aan het publiek.</w:t>
            </w:r>
          </w:p>
          <w:p w:rsidR="00C40CBF" w:rsidRPr="00006862" w:rsidRDefault="00C40CBF" w:rsidP="00C40CBF">
            <w:pPr>
              <w:pStyle w:val="Geenafstand"/>
              <w:rPr>
                <w:color w:val="2A1500"/>
                <w:sz w:val="20"/>
                <w:szCs w:val="20"/>
              </w:rPr>
            </w:pPr>
          </w:p>
        </w:tc>
      </w:tr>
    </w:tbl>
    <w:p w:rsidR="002319EA" w:rsidRDefault="002319EA" w:rsidP="00E176E6">
      <w:pPr>
        <w:spacing w:after="0" w:line="240" w:lineRule="auto"/>
        <w:rPr>
          <w:rFonts w:ascii="Arial" w:eastAsia="Times New Roman" w:hAnsi="Arial" w:cs="Arial"/>
          <w:b/>
          <w:sz w:val="24"/>
          <w:szCs w:val="24"/>
          <w:lang w:eastAsia="nl-NL"/>
        </w:rPr>
      </w:pPr>
    </w:p>
    <w:p w:rsidR="00263E8D" w:rsidRDefault="00263E8D" w:rsidP="00263E8D">
      <w:pPr>
        <w:pStyle w:val="Geenafstand"/>
      </w:pPr>
    </w:p>
    <w:p w:rsidR="00263E8D" w:rsidRDefault="00263E8D" w:rsidP="00263E8D">
      <w:pPr>
        <w:pStyle w:val="Geenafstand"/>
      </w:pPr>
    </w:p>
    <w:p w:rsidR="009A11E4" w:rsidRDefault="009A11E4" w:rsidP="0065376B">
      <w:pPr>
        <w:spacing w:after="0"/>
      </w:pPr>
    </w:p>
    <w:p w:rsidR="002B2003" w:rsidRDefault="002B2003" w:rsidP="0065376B">
      <w:pPr>
        <w:spacing w:after="0"/>
      </w:pPr>
    </w:p>
    <w:p w:rsidR="009A11E4" w:rsidRDefault="009A11E4" w:rsidP="0065376B">
      <w:pPr>
        <w:spacing w:after="0"/>
      </w:pPr>
    </w:p>
    <w:p w:rsidR="00725BF7" w:rsidRDefault="00725BF7" w:rsidP="0065376B">
      <w:pPr>
        <w:spacing w:after="0"/>
      </w:pPr>
    </w:p>
    <w:p w:rsidR="009A11E4" w:rsidRDefault="009A11E4" w:rsidP="00725BF7">
      <w:pPr>
        <w:ind w:firstLine="708"/>
      </w:pPr>
    </w:p>
    <w:p w:rsidR="00725BF7" w:rsidRDefault="00725BF7" w:rsidP="00725BF7">
      <w:pPr>
        <w:ind w:firstLine="708"/>
      </w:pPr>
    </w:p>
    <w:p w:rsidR="009347E7" w:rsidRPr="00725BF7" w:rsidRDefault="009347E7" w:rsidP="00725BF7">
      <w:pPr>
        <w:ind w:firstLine="708"/>
      </w:pPr>
    </w:p>
    <w:p w:rsidR="009A11E4" w:rsidRDefault="009A11E4" w:rsidP="0065376B">
      <w:pPr>
        <w:spacing w:after="0"/>
      </w:pPr>
    </w:p>
    <w:p w:rsidR="009A11E4" w:rsidRDefault="009A11E4" w:rsidP="0065376B">
      <w:pPr>
        <w:spacing w:after="0"/>
      </w:pPr>
    </w:p>
    <w:p w:rsidR="0065376B" w:rsidRPr="0065376B" w:rsidRDefault="0065376B" w:rsidP="0065376B">
      <w:pPr>
        <w:spacing w:after="0"/>
      </w:pPr>
    </w:p>
    <w:p w:rsidR="0065376B" w:rsidRDefault="0065376B" w:rsidP="0065376B">
      <w:pPr>
        <w:spacing w:after="0"/>
      </w:pPr>
    </w:p>
    <w:p w:rsidR="005461F2" w:rsidRDefault="005461F2" w:rsidP="004610C9">
      <w:pPr>
        <w:rPr>
          <w:b/>
          <w:noProof/>
          <w:color w:val="2A1500"/>
          <w:lang w:eastAsia="nl-NL"/>
        </w:rPr>
      </w:pPr>
    </w:p>
    <w:p w:rsidR="005461F2" w:rsidRDefault="005461F2" w:rsidP="004610C9">
      <w:pPr>
        <w:rPr>
          <w:b/>
          <w:noProof/>
          <w:color w:val="2A1500"/>
          <w:lang w:eastAsia="nl-NL"/>
        </w:rPr>
      </w:pPr>
    </w:p>
    <w:p w:rsidR="00772EE0" w:rsidRDefault="00772EE0" w:rsidP="00725BF7"/>
    <w:p w:rsidR="005461F2" w:rsidRDefault="005461F2" w:rsidP="005461F2">
      <w:pPr>
        <w:sectPr w:rsidR="005461F2" w:rsidSect="00B41664">
          <w:footerReference w:type="default" r:id="rId11"/>
          <w:pgSz w:w="11906" w:h="16838"/>
          <w:pgMar w:top="709" w:right="0" w:bottom="1417" w:left="1417" w:header="708" w:footer="708" w:gutter="0"/>
          <w:cols w:space="708"/>
          <w:docGrid w:linePitch="360"/>
        </w:sectPr>
      </w:pPr>
    </w:p>
    <w:p w:rsidR="005461F2" w:rsidRPr="006F5BB3" w:rsidRDefault="00747944" w:rsidP="006F5BB3">
      <w:r>
        <w:rPr>
          <w:noProof/>
          <w:lang w:eastAsia="nl-NL"/>
        </w:rPr>
        <w:lastRenderedPageBreak/>
        <w:drawing>
          <wp:inline distT="0" distB="0" distL="0" distR="0">
            <wp:extent cx="8781415" cy="6209665"/>
            <wp:effectExtent l="0" t="0" r="635" b="63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 fasen model styl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81415" cy="6209665"/>
                    </a:xfrm>
                    <a:prstGeom prst="rect">
                      <a:avLst/>
                    </a:prstGeom>
                  </pic:spPr>
                </pic:pic>
              </a:graphicData>
            </a:graphic>
          </wp:inline>
        </w:drawing>
      </w:r>
    </w:p>
    <w:sectPr w:rsidR="005461F2" w:rsidRPr="006F5BB3" w:rsidSect="005461F2">
      <w:pgSz w:w="16838" w:h="11906" w:orient="landscape"/>
      <w:pgMar w:top="709" w:right="29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8D2" w:rsidRDefault="008B58D2" w:rsidP="00727D60">
      <w:pPr>
        <w:spacing w:after="0" w:line="240" w:lineRule="auto"/>
      </w:pPr>
      <w:r>
        <w:separator/>
      </w:r>
    </w:p>
  </w:endnote>
  <w:endnote w:type="continuationSeparator" w:id="0">
    <w:p w:rsidR="008B58D2" w:rsidRDefault="008B58D2" w:rsidP="0072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sL-Regu">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767557"/>
      <w:docPartObj>
        <w:docPartGallery w:val="Page Numbers (Bottom of Page)"/>
        <w:docPartUnique/>
      </w:docPartObj>
    </w:sdtPr>
    <w:sdtEndPr/>
    <w:sdtContent>
      <w:p w:rsidR="00674BD4" w:rsidRDefault="00674BD4">
        <w:pPr>
          <w:pStyle w:val="Voettekst"/>
        </w:pPr>
        <w:r>
          <w:t>1</w:t>
        </w:r>
        <w:r>
          <w:fldChar w:fldCharType="begin"/>
        </w:r>
        <w:r>
          <w:instrText>PAGE   \* MERGEFORMAT</w:instrText>
        </w:r>
        <w:r>
          <w:fldChar w:fldCharType="separate"/>
        </w:r>
        <w:r w:rsidR="00DC36CB">
          <w:rPr>
            <w:noProof/>
          </w:rPr>
          <w:t>1</w:t>
        </w:r>
        <w:r>
          <w:fldChar w:fldCharType="end"/>
        </w:r>
      </w:p>
    </w:sdtContent>
  </w:sdt>
  <w:p w:rsidR="00ED2209" w:rsidRDefault="00ED2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8D2" w:rsidRDefault="008B58D2" w:rsidP="00727D60">
      <w:pPr>
        <w:spacing w:after="0" w:line="240" w:lineRule="auto"/>
      </w:pPr>
      <w:r>
        <w:separator/>
      </w:r>
    </w:p>
  </w:footnote>
  <w:footnote w:type="continuationSeparator" w:id="0">
    <w:p w:rsidR="008B58D2" w:rsidRDefault="008B58D2" w:rsidP="0072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3E0B1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51.2pt;height:710.4pt;visibility:visible;mso-wrap-style:square" o:bullet="t">
        <v:imagedata r:id="rId1" o:title=""/>
      </v:shape>
    </w:pict>
  </w:numPicBullet>
  <w:abstractNum w:abstractNumId="0" w15:restartNumberingAfterBreak="0">
    <w:nsid w:val="02CC088D"/>
    <w:multiLevelType w:val="hybridMultilevel"/>
    <w:tmpl w:val="55ECB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F7B02"/>
    <w:multiLevelType w:val="hybridMultilevel"/>
    <w:tmpl w:val="89620F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93523B"/>
    <w:multiLevelType w:val="hybridMultilevel"/>
    <w:tmpl w:val="E684F254"/>
    <w:lvl w:ilvl="0" w:tplc="04130001">
      <w:start w:val="1"/>
      <w:numFmt w:val="bullet"/>
      <w:lvlText w:val=""/>
      <w:lvlJc w:val="left"/>
      <w:pPr>
        <w:ind w:left="-375" w:hanging="705"/>
      </w:pPr>
      <w:rPr>
        <w:rFonts w:ascii="Symbol" w:hAnsi="Symbol" w:hint="default"/>
        <w:b/>
      </w:rPr>
    </w:lvl>
    <w:lvl w:ilvl="1" w:tplc="04130003" w:tentative="1">
      <w:start w:val="1"/>
      <w:numFmt w:val="bullet"/>
      <w:lvlText w:val="o"/>
      <w:lvlJc w:val="left"/>
      <w:pPr>
        <w:ind w:left="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4" w15:restartNumberingAfterBreak="0">
    <w:nsid w:val="1ED623A4"/>
    <w:multiLevelType w:val="hybridMultilevel"/>
    <w:tmpl w:val="6D4A0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B127D"/>
    <w:multiLevelType w:val="hybridMultilevel"/>
    <w:tmpl w:val="48903C8E"/>
    <w:lvl w:ilvl="0" w:tplc="8A9266C0">
      <w:start w:val="1"/>
      <w:numFmt w:val="decimal"/>
      <w:lvlText w:val="%1."/>
      <w:lvlJc w:val="left"/>
      <w:pPr>
        <w:ind w:left="417" w:hanging="360"/>
      </w:pPr>
      <w:rPr>
        <w:rFonts w:ascii="Arial" w:hAnsi="Arial" w:cs="Arial" w:hint="default"/>
        <w:b w:val="0"/>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6" w15:restartNumberingAfterBreak="0">
    <w:nsid w:val="278557FC"/>
    <w:multiLevelType w:val="hybridMultilevel"/>
    <w:tmpl w:val="28407F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24F9E"/>
    <w:multiLevelType w:val="hybridMultilevel"/>
    <w:tmpl w:val="BA12E6C4"/>
    <w:lvl w:ilvl="0" w:tplc="CC56A782">
      <w:start w:val="1"/>
      <w:numFmt w:val="decimal"/>
      <w:lvlText w:val="%1."/>
      <w:lvlJc w:val="left"/>
      <w:pPr>
        <w:ind w:left="720" w:hanging="360"/>
      </w:pPr>
      <w:rPr>
        <w:rFonts w:ascii="Arial" w:hAnsi="Arial"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A74947"/>
    <w:multiLevelType w:val="hybridMultilevel"/>
    <w:tmpl w:val="3178466E"/>
    <w:lvl w:ilvl="0" w:tplc="591AD7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B15FBC"/>
    <w:multiLevelType w:val="hybridMultilevel"/>
    <w:tmpl w:val="C6C405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5347D"/>
    <w:multiLevelType w:val="hybridMultilevel"/>
    <w:tmpl w:val="85EE67E2"/>
    <w:lvl w:ilvl="0" w:tplc="2C3E9EF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B520D6"/>
    <w:multiLevelType w:val="hybridMultilevel"/>
    <w:tmpl w:val="F30EFB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C33D4"/>
    <w:multiLevelType w:val="hybridMultilevel"/>
    <w:tmpl w:val="1C86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CD7FC3"/>
    <w:multiLevelType w:val="hybridMultilevel"/>
    <w:tmpl w:val="4620B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8D3914"/>
    <w:multiLevelType w:val="hybridMultilevel"/>
    <w:tmpl w:val="F19A3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E156D0"/>
    <w:multiLevelType w:val="hybridMultilevel"/>
    <w:tmpl w:val="553AFA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E64E67"/>
    <w:multiLevelType w:val="hybridMultilevel"/>
    <w:tmpl w:val="65B69742"/>
    <w:lvl w:ilvl="0" w:tplc="D05835AC">
      <w:numFmt w:val="bullet"/>
      <w:lvlText w:val="•"/>
      <w:lvlJc w:val="left"/>
      <w:pPr>
        <w:ind w:left="-375" w:hanging="705"/>
      </w:pPr>
      <w:rPr>
        <w:rFonts w:ascii="Verdana" w:eastAsiaTheme="minorHAnsi" w:hAnsi="Verdana" w:cstheme="minorBidi" w:hint="default"/>
        <w:b/>
      </w:rPr>
    </w:lvl>
    <w:lvl w:ilvl="1" w:tplc="04130003" w:tentative="1">
      <w:start w:val="1"/>
      <w:numFmt w:val="bullet"/>
      <w:lvlText w:val="o"/>
      <w:lvlJc w:val="left"/>
      <w:pPr>
        <w:ind w:left="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17" w15:restartNumberingAfterBreak="0">
    <w:nsid w:val="67A919BF"/>
    <w:multiLevelType w:val="hybridMultilevel"/>
    <w:tmpl w:val="DF485432"/>
    <w:lvl w:ilvl="0" w:tplc="2C3E9EF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3660AF"/>
    <w:multiLevelType w:val="hybridMultilevel"/>
    <w:tmpl w:val="DC20622A"/>
    <w:lvl w:ilvl="0" w:tplc="4B3A41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1"/>
  </w:num>
  <w:num w:numId="4">
    <w:abstractNumId w:val="1"/>
  </w:num>
  <w:num w:numId="5">
    <w:abstractNumId w:val="6"/>
  </w:num>
  <w:num w:numId="6">
    <w:abstractNumId w:val="14"/>
  </w:num>
  <w:num w:numId="7">
    <w:abstractNumId w:val="5"/>
  </w:num>
  <w:num w:numId="8">
    <w:abstractNumId w:val="15"/>
  </w:num>
  <w:num w:numId="9">
    <w:abstractNumId w:val="7"/>
  </w:num>
  <w:num w:numId="10">
    <w:abstractNumId w:val="10"/>
  </w:num>
  <w:num w:numId="11">
    <w:abstractNumId w:val="17"/>
  </w:num>
  <w:num w:numId="12">
    <w:abstractNumId w:val="16"/>
  </w:num>
  <w:num w:numId="13">
    <w:abstractNumId w:val="2"/>
  </w:num>
  <w:num w:numId="14">
    <w:abstractNumId w:val="9"/>
  </w:num>
  <w:num w:numId="15">
    <w:abstractNumId w:val="13"/>
  </w:num>
  <w:num w:numId="16">
    <w:abstractNumId w:val="3"/>
  </w:num>
  <w:num w:numId="17">
    <w:abstractNumId w:val="0"/>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C9"/>
    <w:rsid w:val="00006588"/>
    <w:rsid w:val="00006862"/>
    <w:rsid w:val="000104B0"/>
    <w:rsid w:val="000157BD"/>
    <w:rsid w:val="00023F7F"/>
    <w:rsid w:val="00041831"/>
    <w:rsid w:val="00052104"/>
    <w:rsid w:val="00054B1F"/>
    <w:rsid w:val="0007113B"/>
    <w:rsid w:val="00081EBD"/>
    <w:rsid w:val="00087442"/>
    <w:rsid w:val="0009214A"/>
    <w:rsid w:val="000A3653"/>
    <w:rsid w:val="000A685F"/>
    <w:rsid w:val="000B2722"/>
    <w:rsid w:val="000B59A0"/>
    <w:rsid w:val="000C2056"/>
    <w:rsid w:val="000D5B07"/>
    <w:rsid w:val="000E23CF"/>
    <w:rsid w:val="000E505F"/>
    <w:rsid w:val="000F275B"/>
    <w:rsid w:val="00101C48"/>
    <w:rsid w:val="00101DD1"/>
    <w:rsid w:val="001043D6"/>
    <w:rsid w:val="00106A1C"/>
    <w:rsid w:val="00116F74"/>
    <w:rsid w:val="0013453B"/>
    <w:rsid w:val="00137A1D"/>
    <w:rsid w:val="00143380"/>
    <w:rsid w:val="0014679E"/>
    <w:rsid w:val="001515D0"/>
    <w:rsid w:val="00157D30"/>
    <w:rsid w:val="00172354"/>
    <w:rsid w:val="00186ABE"/>
    <w:rsid w:val="00193915"/>
    <w:rsid w:val="001A15F8"/>
    <w:rsid w:val="001A36E0"/>
    <w:rsid w:val="001B35BD"/>
    <w:rsid w:val="001C1EC1"/>
    <w:rsid w:val="001E317C"/>
    <w:rsid w:val="001F25CD"/>
    <w:rsid w:val="001F2F15"/>
    <w:rsid w:val="00200135"/>
    <w:rsid w:val="002007A3"/>
    <w:rsid w:val="00207980"/>
    <w:rsid w:val="00210C80"/>
    <w:rsid w:val="0021365C"/>
    <w:rsid w:val="00214759"/>
    <w:rsid w:val="002175A1"/>
    <w:rsid w:val="002223BD"/>
    <w:rsid w:val="00223E06"/>
    <w:rsid w:val="002251D7"/>
    <w:rsid w:val="002267C1"/>
    <w:rsid w:val="002319EA"/>
    <w:rsid w:val="00236CC9"/>
    <w:rsid w:val="00242EE3"/>
    <w:rsid w:val="0024479B"/>
    <w:rsid w:val="00244875"/>
    <w:rsid w:val="00244D70"/>
    <w:rsid w:val="00245244"/>
    <w:rsid w:val="00263E8D"/>
    <w:rsid w:val="00274A81"/>
    <w:rsid w:val="00287E05"/>
    <w:rsid w:val="002B2003"/>
    <w:rsid w:val="002F530C"/>
    <w:rsid w:val="003000AD"/>
    <w:rsid w:val="00302162"/>
    <w:rsid w:val="0032311C"/>
    <w:rsid w:val="00327CD8"/>
    <w:rsid w:val="003402A7"/>
    <w:rsid w:val="00344658"/>
    <w:rsid w:val="0034471D"/>
    <w:rsid w:val="00346563"/>
    <w:rsid w:val="003576CD"/>
    <w:rsid w:val="003641C8"/>
    <w:rsid w:val="0037242A"/>
    <w:rsid w:val="0037280C"/>
    <w:rsid w:val="003740CB"/>
    <w:rsid w:val="003905E7"/>
    <w:rsid w:val="00393B2A"/>
    <w:rsid w:val="003A7CDF"/>
    <w:rsid w:val="003C560F"/>
    <w:rsid w:val="003D07FD"/>
    <w:rsid w:val="003D5A4B"/>
    <w:rsid w:val="003D78FB"/>
    <w:rsid w:val="003E6C73"/>
    <w:rsid w:val="003F0472"/>
    <w:rsid w:val="0040041F"/>
    <w:rsid w:val="004029FC"/>
    <w:rsid w:val="00431A6E"/>
    <w:rsid w:val="00437670"/>
    <w:rsid w:val="004610C9"/>
    <w:rsid w:val="00472324"/>
    <w:rsid w:val="004814AF"/>
    <w:rsid w:val="004A1002"/>
    <w:rsid w:val="004A7C12"/>
    <w:rsid w:val="004C6617"/>
    <w:rsid w:val="004E4209"/>
    <w:rsid w:val="004E6E5F"/>
    <w:rsid w:val="004F70DE"/>
    <w:rsid w:val="0051771D"/>
    <w:rsid w:val="00527A6B"/>
    <w:rsid w:val="005345E6"/>
    <w:rsid w:val="00537440"/>
    <w:rsid w:val="005438CF"/>
    <w:rsid w:val="005461F2"/>
    <w:rsid w:val="00563BAB"/>
    <w:rsid w:val="00564C36"/>
    <w:rsid w:val="005759F8"/>
    <w:rsid w:val="00576C92"/>
    <w:rsid w:val="005B4C3C"/>
    <w:rsid w:val="005B62AC"/>
    <w:rsid w:val="005C0EBD"/>
    <w:rsid w:val="005C1B33"/>
    <w:rsid w:val="005C7AE1"/>
    <w:rsid w:val="005D55D3"/>
    <w:rsid w:val="005D6AC0"/>
    <w:rsid w:val="005E3BC2"/>
    <w:rsid w:val="005E4D7C"/>
    <w:rsid w:val="00617F9E"/>
    <w:rsid w:val="006346B2"/>
    <w:rsid w:val="0065376B"/>
    <w:rsid w:val="00674BD4"/>
    <w:rsid w:val="006778A8"/>
    <w:rsid w:val="00687D5B"/>
    <w:rsid w:val="006905D6"/>
    <w:rsid w:val="00690EBD"/>
    <w:rsid w:val="006A078D"/>
    <w:rsid w:val="006B24C7"/>
    <w:rsid w:val="006C1C6B"/>
    <w:rsid w:val="006C6E1D"/>
    <w:rsid w:val="006D1AD8"/>
    <w:rsid w:val="006E1956"/>
    <w:rsid w:val="006E6430"/>
    <w:rsid w:val="006F0BB3"/>
    <w:rsid w:val="006F5BB3"/>
    <w:rsid w:val="0070040B"/>
    <w:rsid w:val="00702CEF"/>
    <w:rsid w:val="00722870"/>
    <w:rsid w:val="00725BF7"/>
    <w:rsid w:val="00727D60"/>
    <w:rsid w:val="00735FF5"/>
    <w:rsid w:val="00747944"/>
    <w:rsid w:val="00751792"/>
    <w:rsid w:val="00751A09"/>
    <w:rsid w:val="00767FE2"/>
    <w:rsid w:val="00772EE0"/>
    <w:rsid w:val="007734EE"/>
    <w:rsid w:val="00777226"/>
    <w:rsid w:val="0078066E"/>
    <w:rsid w:val="00781EDA"/>
    <w:rsid w:val="007838FC"/>
    <w:rsid w:val="00794641"/>
    <w:rsid w:val="007A3566"/>
    <w:rsid w:val="007B38AB"/>
    <w:rsid w:val="007B6C57"/>
    <w:rsid w:val="007B745D"/>
    <w:rsid w:val="007C4331"/>
    <w:rsid w:val="007D0807"/>
    <w:rsid w:val="008110A4"/>
    <w:rsid w:val="00813BB8"/>
    <w:rsid w:val="00815BF8"/>
    <w:rsid w:val="0083324B"/>
    <w:rsid w:val="00861635"/>
    <w:rsid w:val="00864374"/>
    <w:rsid w:val="008720FC"/>
    <w:rsid w:val="0087770F"/>
    <w:rsid w:val="00897C62"/>
    <w:rsid w:val="008A1DC9"/>
    <w:rsid w:val="008B4E89"/>
    <w:rsid w:val="008B58D2"/>
    <w:rsid w:val="008B64DB"/>
    <w:rsid w:val="008C5332"/>
    <w:rsid w:val="008E21E1"/>
    <w:rsid w:val="008E45DC"/>
    <w:rsid w:val="008E60D9"/>
    <w:rsid w:val="008F09B9"/>
    <w:rsid w:val="008F0A93"/>
    <w:rsid w:val="009005C4"/>
    <w:rsid w:val="009158E1"/>
    <w:rsid w:val="0091625A"/>
    <w:rsid w:val="009166F5"/>
    <w:rsid w:val="00924839"/>
    <w:rsid w:val="00924D83"/>
    <w:rsid w:val="00925D98"/>
    <w:rsid w:val="00930D99"/>
    <w:rsid w:val="009347E7"/>
    <w:rsid w:val="009433C5"/>
    <w:rsid w:val="0096195D"/>
    <w:rsid w:val="009A11E4"/>
    <w:rsid w:val="009B2213"/>
    <w:rsid w:val="009B4993"/>
    <w:rsid w:val="009C26C5"/>
    <w:rsid w:val="00A02582"/>
    <w:rsid w:val="00A05622"/>
    <w:rsid w:val="00A118EC"/>
    <w:rsid w:val="00A14934"/>
    <w:rsid w:val="00A2693E"/>
    <w:rsid w:val="00A278B3"/>
    <w:rsid w:val="00A346C5"/>
    <w:rsid w:val="00A3703D"/>
    <w:rsid w:val="00A37046"/>
    <w:rsid w:val="00A373F0"/>
    <w:rsid w:val="00A44E9E"/>
    <w:rsid w:val="00A561D1"/>
    <w:rsid w:val="00A61364"/>
    <w:rsid w:val="00A765C5"/>
    <w:rsid w:val="00A80EDD"/>
    <w:rsid w:val="00A8319A"/>
    <w:rsid w:val="00AA1586"/>
    <w:rsid w:val="00AA623E"/>
    <w:rsid w:val="00AB139B"/>
    <w:rsid w:val="00AB7306"/>
    <w:rsid w:val="00AD5BEF"/>
    <w:rsid w:val="00AE2571"/>
    <w:rsid w:val="00AE7264"/>
    <w:rsid w:val="00AF0ED8"/>
    <w:rsid w:val="00AF4EC2"/>
    <w:rsid w:val="00B03F44"/>
    <w:rsid w:val="00B17720"/>
    <w:rsid w:val="00B32D9A"/>
    <w:rsid w:val="00B41664"/>
    <w:rsid w:val="00B42C27"/>
    <w:rsid w:val="00B43436"/>
    <w:rsid w:val="00B44F1E"/>
    <w:rsid w:val="00B6253C"/>
    <w:rsid w:val="00B64101"/>
    <w:rsid w:val="00B80135"/>
    <w:rsid w:val="00B81431"/>
    <w:rsid w:val="00B8373D"/>
    <w:rsid w:val="00B94FF0"/>
    <w:rsid w:val="00BC2C3E"/>
    <w:rsid w:val="00BD0906"/>
    <w:rsid w:val="00BD3486"/>
    <w:rsid w:val="00BF698B"/>
    <w:rsid w:val="00C10516"/>
    <w:rsid w:val="00C15EAF"/>
    <w:rsid w:val="00C30A81"/>
    <w:rsid w:val="00C371B9"/>
    <w:rsid w:val="00C40CBF"/>
    <w:rsid w:val="00C5360F"/>
    <w:rsid w:val="00C53801"/>
    <w:rsid w:val="00C64E59"/>
    <w:rsid w:val="00C74C5C"/>
    <w:rsid w:val="00C86408"/>
    <w:rsid w:val="00C97B14"/>
    <w:rsid w:val="00CA1A0F"/>
    <w:rsid w:val="00CA60F3"/>
    <w:rsid w:val="00CB0CCB"/>
    <w:rsid w:val="00CB2F50"/>
    <w:rsid w:val="00CB2FC3"/>
    <w:rsid w:val="00CB59A7"/>
    <w:rsid w:val="00CC1091"/>
    <w:rsid w:val="00CC48C0"/>
    <w:rsid w:val="00CD0CCD"/>
    <w:rsid w:val="00CE3819"/>
    <w:rsid w:val="00CF264E"/>
    <w:rsid w:val="00CF5B9D"/>
    <w:rsid w:val="00D013EB"/>
    <w:rsid w:val="00D02E64"/>
    <w:rsid w:val="00D11CD0"/>
    <w:rsid w:val="00D14DA6"/>
    <w:rsid w:val="00D244F2"/>
    <w:rsid w:val="00D46562"/>
    <w:rsid w:val="00D64440"/>
    <w:rsid w:val="00D761CE"/>
    <w:rsid w:val="00D76DF6"/>
    <w:rsid w:val="00DB02BB"/>
    <w:rsid w:val="00DB454E"/>
    <w:rsid w:val="00DB6C0D"/>
    <w:rsid w:val="00DC36CB"/>
    <w:rsid w:val="00DC4BC3"/>
    <w:rsid w:val="00DD6685"/>
    <w:rsid w:val="00DE0125"/>
    <w:rsid w:val="00DF6619"/>
    <w:rsid w:val="00DF796B"/>
    <w:rsid w:val="00E04B35"/>
    <w:rsid w:val="00E062F0"/>
    <w:rsid w:val="00E13731"/>
    <w:rsid w:val="00E176E6"/>
    <w:rsid w:val="00E22CF5"/>
    <w:rsid w:val="00E27DEB"/>
    <w:rsid w:val="00E27EE8"/>
    <w:rsid w:val="00E30EA4"/>
    <w:rsid w:val="00E34CD8"/>
    <w:rsid w:val="00E36A06"/>
    <w:rsid w:val="00E40A10"/>
    <w:rsid w:val="00E424D2"/>
    <w:rsid w:val="00E43B5B"/>
    <w:rsid w:val="00E44FB5"/>
    <w:rsid w:val="00E46D1E"/>
    <w:rsid w:val="00E55EEA"/>
    <w:rsid w:val="00E84E48"/>
    <w:rsid w:val="00E978B5"/>
    <w:rsid w:val="00EA4BCD"/>
    <w:rsid w:val="00EB5602"/>
    <w:rsid w:val="00ED1D02"/>
    <w:rsid w:val="00ED2209"/>
    <w:rsid w:val="00ED2E09"/>
    <w:rsid w:val="00ED7C03"/>
    <w:rsid w:val="00EE0A29"/>
    <w:rsid w:val="00EF222E"/>
    <w:rsid w:val="00EF7329"/>
    <w:rsid w:val="00EF7DFE"/>
    <w:rsid w:val="00F015E2"/>
    <w:rsid w:val="00F12AD2"/>
    <w:rsid w:val="00F12D91"/>
    <w:rsid w:val="00F212EF"/>
    <w:rsid w:val="00F37FAC"/>
    <w:rsid w:val="00F41850"/>
    <w:rsid w:val="00F5421B"/>
    <w:rsid w:val="00F64AD7"/>
    <w:rsid w:val="00F672D1"/>
    <w:rsid w:val="00F70556"/>
    <w:rsid w:val="00F76879"/>
    <w:rsid w:val="00F83218"/>
    <w:rsid w:val="00F97BCA"/>
    <w:rsid w:val="00FB742B"/>
    <w:rsid w:val="00FD0EA7"/>
    <w:rsid w:val="00FD62C2"/>
    <w:rsid w:val="00FF0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8AF3"/>
  <w15:docId w15:val="{1B73F19F-0033-4E6D-AAF5-10284CC1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10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10C9"/>
    <w:rPr>
      <w:rFonts w:ascii="Tahoma" w:hAnsi="Tahoma" w:cs="Tahoma"/>
      <w:sz w:val="16"/>
      <w:szCs w:val="16"/>
    </w:rPr>
  </w:style>
  <w:style w:type="table" w:styleId="Tabelraster">
    <w:name w:val="Table Grid"/>
    <w:basedOn w:val="Standaardtabel"/>
    <w:uiPriority w:val="59"/>
    <w:rsid w:val="0046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610C9"/>
    <w:pPr>
      <w:ind w:left="720"/>
      <w:contextualSpacing/>
    </w:pPr>
  </w:style>
  <w:style w:type="character" w:styleId="Hyperlink">
    <w:name w:val="Hyperlink"/>
    <w:basedOn w:val="Standaardalinea-lettertype"/>
    <w:uiPriority w:val="99"/>
    <w:unhideWhenUsed/>
    <w:rsid w:val="00897C62"/>
    <w:rPr>
      <w:color w:val="0000FF" w:themeColor="hyperlink"/>
      <w:u w:val="single"/>
    </w:rPr>
  </w:style>
  <w:style w:type="paragraph" w:styleId="Geenafstand">
    <w:name w:val="No Spacing"/>
    <w:uiPriority w:val="1"/>
    <w:qFormat/>
    <w:rsid w:val="005E4D7C"/>
    <w:pPr>
      <w:spacing w:after="0" w:line="240" w:lineRule="auto"/>
    </w:pPr>
  </w:style>
  <w:style w:type="character" w:styleId="Zwaar">
    <w:name w:val="Strong"/>
    <w:basedOn w:val="Standaardalinea-lettertype"/>
    <w:uiPriority w:val="22"/>
    <w:qFormat/>
    <w:rsid w:val="00F97BCA"/>
    <w:rPr>
      <w:b/>
      <w:bCs/>
    </w:rPr>
  </w:style>
  <w:style w:type="paragraph" w:styleId="Koptekst">
    <w:name w:val="header"/>
    <w:basedOn w:val="Standaard"/>
    <w:link w:val="KoptekstChar"/>
    <w:uiPriority w:val="99"/>
    <w:unhideWhenUsed/>
    <w:rsid w:val="00727D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7D60"/>
  </w:style>
  <w:style w:type="paragraph" w:styleId="Voettekst">
    <w:name w:val="footer"/>
    <w:basedOn w:val="Standaard"/>
    <w:link w:val="VoettekstChar"/>
    <w:uiPriority w:val="99"/>
    <w:unhideWhenUsed/>
    <w:rsid w:val="00727D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7D60"/>
  </w:style>
  <w:style w:type="character" w:styleId="Verwijzingopmerking">
    <w:name w:val="annotation reference"/>
    <w:basedOn w:val="Standaardalinea-lettertype"/>
    <w:uiPriority w:val="99"/>
    <w:semiHidden/>
    <w:unhideWhenUsed/>
    <w:rsid w:val="00AE7264"/>
    <w:rPr>
      <w:sz w:val="16"/>
      <w:szCs w:val="16"/>
    </w:rPr>
  </w:style>
  <w:style w:type="paragraph" w:styleId="Tekstopmerking">
    <w:name w:val="annotation text"/>
    <w:basedOn w:val="Standaard"/>
    <w:link w:val="TekstopmerkingChar"/>
    <w:uiPriority w:val="99"/>
    <w:semiHidden/>
    <w:unhideWhenUsed/>
    <w:rsid w:val="00AE72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7264"/>
    <w:rPr>
      <w:sz w:val="20"/>
      <w:szCs w:val="20"/>
    </w:rPr>
  </w:style>
  <w:style w:type="paragraph" w:styleId="Onderwerpvanopmerking">
    <w:name w:val="annotation subject"/>
    <w:basedOn w:val="Tekstopmerking"/>
    <w:next w:val="Tekstopmerking"/>
    <w:link w:val="OnderwerpvanopmerkingChar"/>
    <w:uiPriority w:val="99"/>
    <w:semiHidden/>
    <w:unhideWhenUsed/>
    <w:rsid w:val="00AE7264"/>
    <w:rPr>
      <w:b/>
      <w:bCs/>
    </w:rPr>
  </w:style>
  <w:style w:type="character" w:customStyle="1" w:styleId="OnderwerpvanopmerkingChar">
    <w:name w:val="Onderwerp van opmerking Char"/>
    <w:basedOn w:val="TekstopmerkingChar"/>
    <w:link w:val="Onderwerpvanopmerking"/>
    <w:uiPriority w:val="99"/>
    <w:semiHidden/>
    <w:rsid w:val="00AE7264"/>
    <w:rPr>
      <w:b/>
      <w:bCs/>
      <w:sz w:val="20"/>
      <w:szCs w:val="20"/>
    </w:rPr>
  </w:style>
  <w:style w:type="paragraph" w:customStyle="1" w:styleId="Default">
    <w:name w:val="Default"/>
    <w:rsid w:val="00A561D1"/>
    <w:pPr>
      <w:autoSpaceDE w:val="0"/>
      <w:autoSpaceDN w:val="0"/>
      <w:adjustRightInd w:val="0"/>
      <w:spacing w:after="0" w:line="240" w:lineRule="auto"/>
    </w:pPr>
    <w:rPr>
      <w:rFonts w:ascii="Verdana" w:hAnsi="Verdana" w:cs="Verdana"/>
      <w:color w:val="000000"/>
      <w:sz w:val="24"/>
      <w:szCs w:val="24"/>
    </w:rPr>
  </w:style>
  <w:style w:type="character" w:styleId="Regelnummer">
    <w:name w:val="line number"/>
    <w:basedOn w:val="Standaardalinea-lettertype"/>
    <w:uiPriority w:val="99"/>
    <w:semiHidden/>
    <w:unhideWhenUsed/>
    <w:rsid w:val="0067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3053">
      <w:bodyDiv w:val="1"/>
      <w:marLeft w:val="0"/>
      <w:marRight w:val="0"/>
      <w:marTop w:val="0"/>
      <w:marBottom w:val="0"/>
      <w:divBdr>
        <w:top w:val="none" w:sz="0" w:space="0" w:color="auto"/>
        <w:left w:val="none" w:sz="0" w:space="0" w:color="auto"/>
        <w:bottom w:val="none" w:sz="0" w:space="0" w:color="auto"/>
        <w:right w:val="none" w:sz="0" w:space="0" w:color="auto"/>
      </w:divBdr>
    </w:div>
    <w:div w:id="1079256098">
      <w:bodyDiv w:val="1"/>
      <w:marLeft w:val="0"/>
      <w:marRight w:val="0"/>
      <w:marTop w:val="0"/>
      <w:marBottom w:val="0"/>
      <w:divBdr>
        <w:top w:val="none" w:sz="0" w:space="0" w:color="auto"/>
        <w:left w:val="none" w:sz="0" w:space="0" w:color="auto"/>
        <w:bottom w:val="none" w:sz="0" w:space="0" w:color="auto"/>
        <w:right w:val="none" w:sz="0" w:space="0" w:color="auto"/>
      </w:divBdr>
    </w:div>
    <w:div w:id="16605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518F-DA5F-4EA0-882F-08D47D50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887</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Engelien Haverkamp</dc:creator>
  <cp:lastModifiedBy>Sarah Verrijt</cp:lastModifiedBy>
  <cp:revision>4</cp:revision>
  <cp:lastPrinted>2017-03-10T09:58:00Z</cp:lastPrinted>
  <dcterms:created xsi:type="dcterms:W3CDTF">2017-03-10T10:13:00Z</dcterms:created>
  <dcterms:modified xsi:type="dcterms:W3CDTF">2017-03-10T10:21:00Z</dcterms:modified>
</cp:coreProperties>
</file>